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B8" w:rsidRDefault="00D018A1" w:rsidP="003E2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18B8" w:rsidRPr="003A18B8">
        <w:rPr>
          <w:rFonts w:ascii="Times New Roman" w:hAnsi="Times New Roman" w:cs="Times New Roman"/>
          <w:b/>
          <w:sz w:val="28"/>
          <w:szCs w:val="28"/>
        </w:rPr>
        <w:t xml:space="preserve">адачи и </w:t>
      </w:r>
      <w:r w:rsidR="001440DD">
        <w:rPr>
          <w:rFonts w:ascii="Times New Roman" w:hAnsi="Times New Roman" w:cs="Times New Roman"/>
          <w:b/>
          <w:sz w:val="28"/>
          <w:szCs w:val="28"/>
        </w:rPr>
        <w:t>методы</w:t>
      </w:r>
      <w:r w:rsidR="003A18B8" w:rsidRPr="003A18B8">
        <w:rPr>
          <w:rFonts w:ascii="Times New Roman" w:hAnsi="Times New Roman" w:cs="Times New Roman"/>
          <w:b/>
          <w:sz w:val="28"/>
          <w:szCs w:val="28"/>
        </w:rPr>
        <w:t xml:space="preserve"> обучения русскому языку воспитанников </w:t>
      </w:r>
      <w:r w:rsidR="00D34B6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A18B8" w:rsidRPr="003A18B8">
        <w:rPr>
          <w:rFonts w:ascii="Times New Roman" w:hAnsi="Times New Roman" w:cs="Times New Roman"/>
          <w:b/>
          <w:sz w:val="28"/>
          <w:szCs w:val="28"/>
        </w:rPr>
        <w:t>детских садов с государственным языком обучения.</w:t>
      </w:r>
    </w:p>
    <w:p w:rsidR="003A18B8" w:rsidRPr="004573CF" w:rsidRDefault="00A40EC4" w:rsidP="00DE0DF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представить себе </w:t>
      </w:r>
      <w:r w:rsidR="001B4C2E">
        <w:rPr>
          <w:rFonts w:ascii="Times New Roman" w:hAnsi="Times New Roman" w:cs="Times New Roman"/>
          <w:sz w:val="28"/>
          <w:szCs w:val="28"/>
        </w:rPr>
        <w:t xml:space="preserve">современную жизнь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B4C2E">
        <w:rPr>
          <w:rFonts w:ascii="Times New Roman" w:hAnsi="Times New Roman" w:cs="Times New Roman"/>
          <w:sz w:val="28"/>
          <w:szCs w:val="28"/>
        </w:rPr>
        <w:t xml:space="preserve">Казахстане без русского языка, на </w:t>
      </w:r>
      <w:r w:rsidR="00653F6A">
        <w:rPr>
          <w:rFonts w:ascii="Times New Roman" w:hAnsi="Times New Roman" w:cs="Times New Roman"/>
          <w:sz w:val="28"/>
          <w:szCs w:val="28"/>
        </w:rPr>
        <w:t>конституционном</w:t>
      </w:r>
      <w:r w:rsidR="001B4C2E">
        <w:rPr>
          <w:rFonts w:ascii="Times New Roman" w:hAnsi="Times New Roman" w:cs="Times New Roman"/>
          <w:sz w:val="28"/>
          <w:szCs w:val="28"/>
        </w:rPr>
        <w:t xml:space="preserve"> уровне являющегося официальным языком страны.</w:t>
      </w:r>
      <w:r w:rsidR="00653F6A">
        <w:rPr>
          <w:rFonts w:ascii="Times New Roman" w:hAnsi="Times New Roman" w:cs="Times New Roman"/>
          <w:sz w:val="28"/>
          <w:szCs w:val="28"/>
        </w:rPr>
        <w:t xml:space="preserve"> </w:t>
      </w:r>
      <w:r w:rsidR="00EF4558">
        <w:rPr>
          <w:rFonts w:ascii="Times New Roman" w:hAnsi="Times New Roman" w:cs="Times New Roman"/>
          <w:sz w:val="28"/>
          <w:szCs w:val="28"/>
        </w:rPr>
        <w:t xml:space="preserve">По </w:t>
      </w:r>
      <w:r w:rsidR="005354CA">
        <w:rPr>
          <w:rFonts w:ascii="Times New Roman" w:hAnsi="Times New Roman" w:cs="Times New Roman"/>
          <w:sz w:val="28"/>
          <w:szCs w:val="28"/>
        </w:rPr>
        <w:t xml:space="preserve">ряду причин </w:t>
      </w:r>
      <w:proofErr w:type="gramStart"/>
      <w:r w:rsidR="005354CA">
        <w:rPr>
          <w:rFonts w:ascii="Times New Roman" w:hAnsi="Times New Roman" w:cs="Times New Roman"/>
          <w:sz w:val="28"/>
          <w:szCs w:val="28"/>
        </w:rPr>
        <w:t>(</w:t>
      </w:r>
      <w:r w:rsidR="00862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62EF6">
        <w:rPr>
          <w:rFonts w:ascii="Times New Roman" w:hAnsi="Times New Roman" w:cs="Times New Roman"/>
          <w:sz w:val="28"/>
          <w:szCs w:val="28"/>
        </w:rPr>
        <w:t xml:space="preserve">исторических, культурных, </w:t>
      </w:r>
      <w:r w:rsidR="005354CA">
        <w:rPr>
          <w:rFonts w:ascii="Times New Roman" w:hAnsi="Times New Roman" w:cs="Times New Roman"/>
          <w:sz w:val="28"/>
          <w:szCs w:val="28"/>
        </w:rPr>
        <w:t xml:space="preserve">бытовых) </w:t>
      </w:r>
      <w:r w:rsidR="00CE39B7">
        <w:rPr>
          <w:rFonts w:ascii="Times New Roman" w:hAnsi="Times New Roman" w:cs="Times New Roman"/>
          <w:sz w:val="28"/>
          <w:szCs w:val="28"/>
        </w:rPr>
        <w:t xml:space="preserve">повсеместное </w:t>
      </w:r>
      <w:r w:rsidR="00EF4558">
        <w:rPr>
          <w:rFonts w:ascii="Times New Roman" w:hAnsi="Times New Roman" w:cs="Times New Roman"/>
          <w:sz w:val="28"/>
          <w:szCs w:val="28"/>
        </w:rPr>
        <w:t xml:space="preserve">продуктивное использование русской речи в нашей республике – явление закономерное. </w:t>
      </w:r>
      <w:r w:rsidR="00CE39B7">
        <w:rPr>
          <w:rFonts w:ascii="Times New Roman" w:hAnsi="Times New Roman" w:cs="Times New Roman"/>
          <w:sz w:val="28"/>
          <w:szCs w:val="28"/>
        </w:rPr>
        <w:t xml:space="preserve"> </w:t>
      </w:r>
      <w:r w:rsidR="006E005A">
        <w:rPr>
          <w:rFonts w:ascii="Times New Roman" w:hAnsi="Times New Roman" w:cs="Times New Roman"/>
          <w:sz w:val="28"/>
          <w:szCs w:val="28"/>
        </w:rPr>
        <w:t xml:space="preserve">В связи со сложившейся </w:t>
      </w:r>
      <w:r w:rsidR="00557522">
        <w:rPr>
          <w:rFonts w:ascii="Times New Roman" w:hAnsi="Times New Roman" w:cs="Times New Roman"/>
          <w:sz w:val="28"/>
          <w:szCs w:val="28"/>
        </w:rPr>
        <w:t xml:space="preserve"> языковой ситуацией </w:t>
      </w:r>
      <w:r w:rsidR="006E005A">
        <w:rPr>
          <w:rFonts w:ascii="Times New Roman" w:hAnsi="Times New Roman" w:cs="Times New Roman"/>
          <w:sz w:val="28"/>
          <w:szCs w:val="28"/>
        </w:rPr>
        <w:t>обучение русскому языку</w:t>
      </w:r>
      <w:r w:rsidR="005354CA">
        <w:rPr>
          <w:rFonts w:ascii="Times New Roman" w:hAnsi="Times New Roman" w:cs="Times New Roman"/>
          <w:sz w:val="28"/>
          <w:szCs w:val="28"/>
        </w:rPr>
        <w:t xml:space="preserve"> в </w:t>
      </w:r>
      <w:r w:rsidR="00D34B6F">
        <w:rPr>
          <w:rFonts w:ascii="Times New Roman" w:hAnsi="Times New Roman" w:cs="Times New Roman"/>
          <w:sz w:val="28"/>
          <w:szCs w:val="28"/>
        </w:rPr>
        <w:t>Казахстане</w:t>
      </w:r>
      <w:r w:rsidR="006E005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557522">
        <w:rPr>
          <w:rFonts w:ascii="Times New Roman" w:hAnsi="Times New Roman" w:cs="Times New Roman"/>
          <w:sz w:val="28"/>
          <w:szCs w:val="28"/>
        </w:rPr>
        <w:t xml:space="preserve">с </w:t>
      </w:r>
      <w:r w:rsidR="00754FE8">
        <w:rPr>
          <w:rFonts w:ascii="Times New Roman" w:hAnsi="Times New Roman" w:cs="Times New Roman"/>
          <w:sz w:val="28"/>
          <w:szCs w:val="28"/>
        </w:rPr>
        <w:t xml:space="preserve">детского сада: </w:t>
      </w:r>
      <w:r w:rsidR="00D20F3A">
        <w:rPr>
          <w:rFonts w:ascii="Times New Roman" w:hAnsi="Times New Roman" w:cs="Times New Roman"/>
          <w:sz w:val="28"/>
          <w:szCs w:val="28"/>
        </w:rPr>
        <w:t xml:space="preserve"> это объясняется тем, что в раннем детском возрасте </w:t>
      </w:r>
      <w:r w:rsidR="00557522">
        <w:rPr>
          <w:rFonts w:ascii="Times New Roman" w:hAnsi="Times New Roman" w:cs="Times New Roman"/>
          <w:sz w:val="28"/>
          <w:szCs w:val="28"/>
        </w:rPr>
        <w:t xml:space="preserve"> </w:t>
      </w:r>
      <w:r w:rsidR="00D20F3A">
        <w:rPr>
          <w:rFonts w:ascii="Times New Roman" w:hAnsi="Times New Roman" w:cs="Times New Roman"/>
          <w:sz w:val="28"/>
          <w:szCs w:val="28"/>
        </w:rPr>
        <w:t>слух и артикуляция детей не укрепились, они эластичны и послушны</w:t>
      </w:r>
      <w:r w:rsidR="00E57236">
        <w:rPr>
          <w:rFonts w:ascii="Times New Roman" w:hAnsi="Times New Roman" w:cs="Times New Roman"/>
          <w:sz w:val="28"/>
          <w:szCs w:val="28"/>
        </w:rPr>
        <w:t xml:space="preserve">, значительно быстрее и продуктивнее  формируются  необходимые языковые навыки. </w:t>
      </w:r>
      <w:r w:rsidR="00B41CFF" w:rsidRPr="00B41CFF">
        <w:rPr>
          <w:rFonts w:ascii="Times New Roman" w:hAnsi="Times New Roman" w:cs="Times New Roman"/>
          <w:color w:val="111115"/>
          <w:sz w:val="28"/>
          <w:shd w:val="clear" w:color="auto" w:fill="FFFFFF"/>
        </w:rPr>
        <w:t>Основной задачей изучения русского языка в детских садах</w:t>
      </w:r>
      <w:r w:rsidR="00D20F3A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Казахстана </w:t>
      </w:r>
      <w:r w:rsidR="00B41CFF" w:rsidRPr="00B41CFF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является формирование и развитие первоначальных умений и навыков практического владения русским языком в устной форме.</w:t>
      </w:r>
      <w:r w:rsidR="00D20F3A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</w:t>
      </w:r>
      <w:r w:rsidR="00B41CFF" w:rsidRPr="00B41CFF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В процессе изучения русского языка, дети должны научиться воспринимать и понимать русскую речь</w:t>
      </w:r>
      <w:proofErr w:type="gramStart"/>
      <w:r w:rsidR="00B41CFF" w:rsidRPr="00B41CFF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</w:t>
      </w:r>
      <w:r w:rsidR="00A913CD">
        <w:rPr>
          <w:rFonts w:ascii="Times New Roman" w:hAnsi="Times New Roman" w:cs="Times New Roman"/>
          <w:color w:val="111115"/>
          <w:sz w:val="28"/>
          <w:shd w:val="clear" w:color="auto" w:fill="FFFFFF"/>
        </w:rPr>
        <w:t>,</w:t>
      </w:r>
      <w:proofErr w:type="gramEnd"/>
      <w:r w:rsidR="00A913CD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</w:t>
      </w:r>
      <w:r w:rsidR="00B41CFF" w:rsidRPr="00B41CFF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говорить по-русски в пределах доступной для них тематики, усваиваемых слов, грамматических форм и разных образцов связанной речи. </w:t>
      </w:r>
      <w:r w:rsidR="00100FEA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Затруднительным этот процесс является в группах с казахским языком обучения: </w:t>
      </w:r>
      <w:r w:rsidR="00862EF6">
        <w:rPr>
          <w:rFonts w:ascii="Times New Roman" w:hAnsi="Times New Roman" w:cs="Times New Roman"/>
          <w:color w:val="111115"/>
          <w:sz w:val="28"/>
          <w:shd w:val="clear" w:color="auto" w:fill="FFFFFF"/>
        </w:rPr>
        <w:t>требуется особый подход и методика</w:t>
      </w:r>
      <w:r w:rsidR="008D45F7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обучения русскому языку как неродному.</w:t>
      </w:r>
      <w:r w:rsidR="00862EF6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</w:t>
      </w:r>
      <w:r w:rsidR="002E465D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2E465D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2E465D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2E465D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2E465D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2E465D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2E465D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2E465D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2E465D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2E465D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2E465D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8F524B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В обучении русскому языку в дошкольных организациях </w:t>
      </w:r>
      <w:r w:rsidR="00BC4B17">
        <w:rPr>
          <w:rFonts w:ascii="Times New Roman" w:hAnsi="Times New Roman" w:cs="Times New Roman"/>
          <w:color w:val="111115"/>
          <w:sz w:val="28"/>
          <w:shd w:val="clear" w:color="auto" w:fill="FFFFFF"/>
        </w:rPr>
        <w:t>с государственным</w:t>
      </w:r>
      <w:r w:rsidR="00E45E92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языком обучения </w:t>
      </w:r>
      <w:r w:rsidR="00BC4B17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</w:t>
      </w:r>
      <w:r w:rsidR="008F524B">
        <w:rPr>
          <w:rFonts w:ascii="Times New Roman" w:hAnsi="Times New Roman" w:cs="Times New Roman"/>
          <w:color w:val="111115"/>
          <w:sz w:val="28"/>
          <w:shd w:val="clear" w:color="auto" w:fill="FFFFFF"/>
        </w:rPr>
        <w:t>м</w:t>
      </w:r>
      <w:r w:rsidR="00B41CFF" w:rsidRPr="00B41CFF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ожно выделить </w:t>
      </w:r>
      <w:r w:rsidR="00160B9B">
        <w:rPr>
          <w:rFonts w:ascii="Times New Roman" w:hAnsi="Times New Roman" w:cs="Times New Roman"/>
          <w:color w:val="111115"/>
          <w:sz w:val="28"/>
          <w:shd w:val="clear" w:color="auto" w:fill="FFFFFF"/>
        </w:rPr>
        <w:t>пять</w:t>
      </w:r>
      <w:r w:rsidR="00B41CFF" w:rsidRPr="00B41CFF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основных задач</w:t>
      </w:r>
      <w:r w:rsidR="008F524B">
        <w:rPr>
          <w:rFonts w:ascii="Times New Roman" w:hAnsi="Times New Roman" w:cs="Times New Roman"/>
          <w:color w:val="111115"/>
          <w:sz w:val="28"/>
          <w:shd w:val="clear" w:color="auto" w:fill="FFFFFF"/>
        </w:rPr>
        <w:t>:</w:t>
      </w:r>
      <w:r w:rsidR="00BC4B17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</w:t>
      </w:r>
      <w:r w:rsidR="00BC4B17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BC4B17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8F524B">
        <w:rPr>
          <w:rFonts w:ascii="Times New Roman" w:hAnsi="Times New Roman" w:cs="Times New Roman"/>
          <w:color w:val="111115"/>
          <w:sz w:val="28"/>
          <w:shd w:val="clear" w:color="auto" w:fill="FFFFFF"/>
        </w:rPr>
        <w:t>1. Развитие и пополнение словарного запаса. В дошкольном возрасте дети через игровую форму</w:t>
      </w:r>
      <w:r w:rsidR="00AB2DA8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, ситуации общения </w:t>
      </w:r>
      <w:r w:rsidR="008F524B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</w:t>
      </w:r>
      <w:r w:rsidR="00650508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легко </w:t>
      </w:r>
      <w:r w:rsidR="008F524B">
        <w:rPr>
          <w:rFonts w:ascii="Times New Roman" w:hAnsi="Times New Roman" w:cs="Times New Roman"/>
          <w:color w:val="111115"/>
          <w:sz w:val="28"/>
          <w:shd w:val="clear" w:color="auto" w:fill="FFFFFF"/>
        </w:rPr>
        <w:t>усваивают слова из основного словарного запаса языка.</w:t>
      </w:r>
      <w:r w:rsidR="00BC4B17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</w:t>
      </w:r>
      <w:r w:rsidR="00E22327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Педагог </w:t>
      </w:r>
      <w:r w:rsidR="0073339B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систематически работает над </w:t>
      </w:r>
      <w:r w:rsidR="001646FD">
        <w:rPr>
          <w:rFonts w:ascii="Times New Roman" w:hAnsi="Times New Roman" w:cs="Times New Roman"/>
          <w:color w:val="111115"/>
          <w:sz w:val="28"/>
          <w:shd w:val="clear" w:color="auto" w:fill="FFFFFF"/>
        </w:rPr>
        <w:t>формир</w:t>
      </w:r>
      <w:r w:rsidR="0073339B">
        <w:rPr>
          <w:rFonts w:ascii="Times New Roman" w:hAnsi="Times New Roman" w:cs="Times New Roman"/>
          <w:color w:val="111115"/>
          <w:sz w:val="28"/>
          <w:shd w:val="clear" w:color="auto" w:fill="FFFFFF"/>
        </w:rPr>
        <w:t>ованием</w:t>
      </w:r>
      <w:r w:rsidR="001646FD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словарн</w:t>
      </w:r>
      <w:r w:rsidR="0073339B">
        <w:rPr>
          <w:rFonts w:ascii="Times New Roman" w:hAnsi="Times New Roman" w:cs="Times New Roman"/>
          <w:color w:val="111115"/>
          <w:sz w:val="28"/>
          <w:shd w:val="clear" w:color="auto" w:fill="FFFFFF"/>
        </w:rPr>
        <w:t>ого</w:t>
      </w:r>
      <w:r w:rsidR="001646FD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запас</w:t>
      </w:r>
      <w:r w:rsidR="0073339B">
        <w:rPr>
          <w:rFonts w:ascii="Times New Roman" w:hAnsi="Times New Roman" w:cs="Times New Roman"/>
          <w:color w:val="111115"/>
          <w:sz w:val="28"/>
          <w:shd w:val="clear" w:color="auto" w:fill="FFFFFF"/>
        </w:rPr>
        <w:t>а</w:t>
      </w:r>
      <w:r w:rsidR="001646FD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</w:t>
      </w:r>
      <w:r w:rsidR="0073339B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по </w:t>
      </w:r>
      <w:r w:rsidR="008E10F3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тем</w:t>
      </w:r>
      <w:r w:rsidR="0073339B">
        <w:rPr>
          <w:rFonts w:ascii="Times New Roman" w:hAnsi="Times New Roman" w:cs="Times New Roman"/>
          <w:color w:val="111115"/>
          <w:sz w:val="28"/>
          <w:shd w:val="clear" w:color="auto" w:fill="FFFFFF"/>
        </w:rPr>
        <w:t>ам</w:t>
      </w:r>
      <w:r w:rsidR="008E10F3">
        <w:rPr>
          <w:rFonts w:ascii="Times New Roman" w:hAnsi="Times New Roman" w:cs="Times New Roman"/>
          <w:color w:val="111115"/>
          <w:sz w:val="28"/>
          <w:shd w:val="clear" w:color="auto" w:fill="FFFFFF"/>
        </w:rPr>
        <w:t>, определённы</w:t>
      </w:r>
      <w:r w:rsidR="00207DCE">
        <w:rPr>
          <w:rFonts w:ascii="Times New Roman" w:hAnsi="Times New Roman" w:cs="Times New Roman"/>
          <w:color w:val="111115"/>
          <w:sz w:val="28"/>
          <w:shd w:val="clear" w:color="auto" w:fill="FFFFFF"/>
        </w:rPr>
        <w:t>м</w:t>
      </w:r>
      <w:r w:rsidR="008E10F3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</w:t>
      </w:r>
      <w:r w:rsidR="00E45E92">
        <w:rPr>
          <w:rFonts w:ascii="Times New Roman" w:hAnsi="Times New Roman" w:cs="Times New Roman"/>
          <w:color w:val="111115"/>
          <w:sz w:val="28"/>
          <w:shd w:val="clear" w:color="auto" w:fill="FFFFFF"/>
        </w:rPr>
        <w:t>программой.</w:t>
      </w:r>
      <w:r w:rsidR="00A3345A" w:rsidRPr="00A3345A">
        <w:rPr>
          <w:color w:val="111115"/>
          <w:shd w:val="clear" w:color="auto" w:fill="FFFFFF"/>
        </w:rPr>
        <w:t xml:space="preserve"> </w:t>
      </w:r>
      <w:r w:rsidR="00A3345A" w:rsidRPr="00A3345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Прежде </w:t>
      </w:r>
      <w:r w:rsidR="00D1375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всего,</w:t>
      </w:r>
      <w:r w:rsidR="00A3345A" w:rsidRPr="00A3345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педагог ориентирует детей </w:t>
      </w:r>
      <w:proofErr w:type="gramStart"/>
      <w:r w:rsidR="00A3345A" w:rsidRPr="00A3345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 те</w:t>
      </w:r>
      <w:proofErr w:type="gramEnd"/>
      <w:r w:rsidR="00A3345A" w:rsidRPr="00A3345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слова, которые нужны для повседневного общения ребёнка с окружающими. Воспитатель добивается, чтобы дети не только понимали смысл слов, но и активно использовали их в своей речи.</w:t>
      </w:r>
      <w:r w:rsidR="00E45E92" w:rsidRPr="00A3345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E45E92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A3345A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A3345A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A3345A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A3345A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A3345A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A3345A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A3345A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A3345A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A3345A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A3345A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BC4B17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2. </w:t>
      </w:r>
      <w:r w:rsidR="00054222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</w:t>
      </w:r>
      <w:r w:rsidR="00054222" w:rsidRPr="002E3D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Формирование грамматической основы – грамотности речи. Дети </w:t>
      </w:r>
      <w:r w:rsidR="002E3D57" w:rsidRPr="002E3D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активно</w:t>
      </w:r>
      <w:r w:rsidR="00054222" w:rsidRPr="002E3D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усваива</w:t>
      </w:r>
      <w:r w:rsidR="002E3D57" w:rsidRPr="002E3D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ю</w:t>
      </w:r>
      <w:r w:rsidR="00054222" w:rsidRPr="002E3D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 грамматический строй языка практически в процессе общения, </w:t>
      </w:r>
      <w:r w:rsidR="002E3D57" w:rsidRPr="002E3D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речевых ситуаций. </w:t>
      </w:r>
      <w:r w:rsidR="00A4540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78294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 w:rsidR="0078294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Например, </w:t>
      </w:r>
      <w:r w:rsidR="00D6235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игра «Назови ласково»  направлена на формирование навыков образования существительных в уменьшительно – ласкательной форме</w:t>
      </w:r>
      <w:r w:rsidR="0002000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 паук-паучок, комар – комарик (тема «Насекомые»).</w:t>
      </w:r>
      <w:proofErr w:type="gramEnd"/>
      <w:r w:rsidR="00353AB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Педагог на каждом занятии </w:t>
      </w:r>
      <w:r w:rsidR="00207D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должен работать </w:t>
      </w:r>
      <w:r w:rsidR="00DE0A6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207D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над </w:t>
      </w:r>
      <w:r w:rsidR="00C6224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усвоением</w:t>
      </w:r>
      <w:r w:rsidR="00207D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детьми </w:t>
      </w:r>
      <w:r w:rsidR="00DE0A6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грамматического строя русского языка.</w:t>
      </w:r>
      <w:r w:rsidR="00207D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207D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207D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207D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207D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207D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207D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207D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3E21B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3. </w:t>
      </w:r>
      <w:r w:rsidR="003E21B7" w:rsidRPr="003E21B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Воспитание звуковой культуры речи. </w:t>
      </w:r>
      <w:r w:rsidR="003E21B7" w:rsidRPr="003E21B7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7739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Дети</w:t>
      </w:r>
      <w:r w:rsidR="003E21B7" w:rsidRPr="003E21B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долж</w:t>
      </w:r>
      <w:r w:rsidR="00E32FB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ны</w:t>
      </w:r>
      <w:r w:rsidR="003E21B7" w:rsidRPr="003E21B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овладеть звуковым строем языка, правильным произношением всех звуков.</w:t>
      </w:r>
      <w:r w:rsidR="00E32FB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Для этого </w:t>
      </w:r>
      <w:r w:rsidR="00E32FB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долж</w:t>
      </w:r>
      <w:r w:rsidR="00DE0DF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но</w:t>
      </w:r>
      <w:r w:rsidR="00E32FB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быть предусмотрено время на занятиях для проведения артикуляционной зарядки, </w:t>
      </w:r>
      <w:r w:rsidR="00CC440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для </w:t>
      </w:r>
      <w:r w:rsidR="00E32FB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проговаривания </w:t>
      </w:r>
      <w:r w:rsidR="00CC440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скороговорок, </w:t>
      </w:r>
      <w:proofErr w:type="spellStart"/>
      <w:r w:rsidR="005D360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чистоговорок</w:t>
      </w:r>
      <w:proofErr w:type="spellEnd"/>
      <w:r w:rsidR="005D360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</w:t>
      </w:r>
      <w:r w:rsidR="00CC440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пословиц</w:t>
      </w:r>
      <w:r w:rsidR="00C6224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прослушивания песен, сказок.</w:t>
      </w:r>
      <w:r w:rsidR="005D360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Таким образом</w:t>
      </w:r>
      <w:r w:rsidR="006A04C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</w:t>
      </w:r>
      <w:r w:rsidR="00DE0DFE" w:rsidRPr="00DE0DF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DE0DF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подражая взрослым, </w:t>
      </w:r>
      <w:r w:rsidR="005D360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дошкольники</w:t>
      </w:r>
      <w:r w:rsidR="003E21B7" w:rsidRPr="003E21B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усваивают </w:t>
      </w:r>
      <w:r w:rsidR="00254E7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особенности</w:t>
      </w:r>
      <w:r w:rsidR="00C014B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постановки</w:t>
      </w:r>
      <w:r w:rsidR="003E21B7" w:rsidRPr="003E21B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ударения в словах, интонаци</w:t>
      </w:r>
      <w:r w:rsidR="00E104D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="00DE0DF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3E21B7" w:rsidRPr="003E21B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Воспитатель должен </w:t>
      </w:r>
      <w:r w:rsidR="009C38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системно </w:t>
      </w:r>
      <w:r w:rsidR="003E21B7" w:rsidRPr="003E21B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работать над выразительностью разговорной речи</w:t>
      </w:r>
      <w:r w:rsidR="001037C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для чего необходимо </w:t>
      </w:r>
      <w:r w:rsidR="00254E7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дошкольникам </w:t>
      </w:r>
      <w:r w:rsidR="001037C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поставить дыхание, научить ритму слова, постановке ударения, а</w:t>
      </w:r>
      <w:r w:rsidR="001037C7" w:rsidRPr="001037C7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ртикуляции </w:t>
      </w:r>
      <w:proofErr w:type="spellStart"/>
      <w:r w:rsidR="001037C7" w:rsidRPr="001037C7">
        <w:rPr>
          <w:rFonts w:ascii="Times New Roman" w:hAnsi="Times New Roman" w:cs="Times New Roman"/>
          <w:color w:val="111115"/>
          <w:sz w:val="28"/>
          <w:shd w:val="clear" w:color="auto" w:fill="FFFFFF"/>
        </w:rPr>
        <w:t>слогоразделения</w:t>
      </w:r>
      <w:proofErr w:type="spellEnd"/>
      <w:r w:rsidR="001037C7" w:rsidRPr="001037C7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отдельных звуков речи</w:t>
      </w:r>
      <w:r w:rsidR="00A4540A" w:rsidRPr="003E21B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E32FB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254E7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254E7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254E7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254E7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254E7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254E7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254E7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254E7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254E7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E32FB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</w:t>
      </w:r>
      <w:r w:rsidR="009C2E7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E32FB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r w:rsidR="00B92407" w:rsidRPr="00B92407">
        <w:rPr>
          <w:rFonts w:ascii="Times New Roman" w:hAnsi="Times New Roman" w:cs="Times New Roman"/>
          <w:color w:val="111115"/>
          <w:sz w:val="28"/>
          <w:bdr w:val="none" w:sz="0" w:space="0" w:color="auto" w:frame="1"/>
          <w:shd w:val="clear" w:color="auto" w:fill="FFFFFF"/>
        </w:rPr>
        <w:t>Формирование разговорной речи.</w:t>
      </w:r>
      <w:r w:rsidR="00B92407" w:rsidRPr="00B92407">
        <w:rPr>
          <w:rFonts w:ascii="Times New Roman" w:hAnsi="Times New Roman" w:cs="Times New Roman"/>
          <w:color w:val="111115"/>
          <w:sz w:val="28"/>
          <w:shd w:val="clear" w:color="auto" w:fill="FFFFFF"/>
        </w:rPr>
        <w:t> </w:t>
      </w:r>
      <w:r w:rsidR="00B92407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Необходимо у дошкольников формировать</w:t>
      </w:r>
      <w:r w:rsidR="00B92407" w:rsidRPr="00B92407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умение слушать и п</w:t>
      </w:r>
      <w:r w:rsidR="00B92407">
        <w:rPr>
          <w:rFonts w:ascii="Times New Roman" w:hAnsi="Times New Roman" w:cs="Times New Roman"/>
          <w:color w:val="111115"/>
          <w:sz w:val="28"/>
          <w:shd w:val="clear" w:color="auto" w:fill="FFFFFF"/>
        </w:rPr>
        <w:t>онимать обращенную к нему речь, научить их вступать в диалог, п</w:t>
      </w:r>
      <w:r w:rsidR="00B92407" w:rsidRPr="00B92407">
        <w:rPr>
          <w:rFonts w:ascii="Times New Roman" w:hAnsi="Times New Roman" w:cs="Times New Roman"/>
          <w:color w:val="111115"/>
          <w:sz w:val="28"/>
          <w:shd w:val="clear" w:color="auto" w:fill="FFFFFF"/>
        </w:rPr>
        <w:t>оддерживать разговор, отвечать на вопросы и спрашивать.</w:t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B92407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5. </w:t>
      </w:r>
      <w:r w:rsidR="00E4555D" w:rsidRPr="000201E3">
        <w:rPr>
          <w:rFonts w:ascii="Times New Roman" w:hAnsi="Times New Roman" w:cs="Times New Roman"/>
          <w:color w:val="111115"/>
          <w:sz w:val="28"/>
          <w:bdr w:val="none" w:sz="0" w:space="0" w:color="auto" w:frame="1"/>
          <w:shd w:val="clear" w:color="auto" w:fill="FFFFFF"/>
        </w:rPr>
        <w:t>Обучение рас</w:t>
      </w:r>
      <w:r w:rsidR="00490EEF">
        <w:rPr>
          <w:rFonts w:ascii="Times New Roman" w:hAnsi="Times New Roman" w:cs="Times New Roman"/>
          <w:color w:val="111115"/>
          <w:sz w:val="28"/>
          <w:bdr w:val="none" w:sz="0" w:space="0" w:color="auto" w:frame="1"/>
          <w:shd w:val="clear" w:color="auto" w:fill="FFFFFF"/>
        </w:rPr>
        <w:t>сказыванию. Задача долгосрочная</w:t>
      </w:r>
      <w:r w:rsidR="00E4555D" w:rsidRPr="000201E3">
        <w:rPr>
          <w:rFonts w:ascii="Times New Roman" w:hAnsi="Times New Roman" w:cs="Times New Roman"/>
          <w:color w:val="111115"/>
          <w:sz w:val="28"/>
          <w:bdr w:val="none" w:sz="0" w:space="0" w:color="auto" w:frame="1"/>
          <w:shd w:val="clear" w:color="auto" w:fill="FFFFFF"/>
        </w:rPr>
        <w:t>,</w:t>
      </w:r>
      <w:r w:rsidR="00490EEF">
        <w:rPr>
          <w:rFonts w:ascii="Times New Roman" w:hAnsi="Times New Roman" w:cs="Times New Roman"/>
          <w:color w:val="111115"/>
          <w:sz w:val="28"/>
          <w:bdr w:val="none" w:sz="0" w:space="0" w:color="auto" w:frame="1"/>
          <w:shd w:val="clear" w:color="auto" w:fill="FFFFFF"/>
        </w:rPr>
        <w:t xml:space="preserve"> </w:t>
      </w:r>
      <w:r w:rsidR="00E4555D" w:rsidRPr="000201E3">
        <w:rPr>
          <w:rFonts w:ascii="Times New Roman" w:hAnsi="Times New Roman" w:cs="Times New Roman"/>
          <w:color w:val="111115"/>
          <w:sz w:val="28"/>
          <w:bdr w:val="none" w:sz="0" w:space="0" w:color="auto" w:frame="1"/>
          <w:shd w:val="clear" w:color="auto" w:fill="FFFFFF"/>
        </w:rPr>
        <w:t xml:space="preserve">так как </w:t>
      </w:r>
      <w:r w:rsidR="0056373D">
        <w:rPr>
          <w:rFonts w:ascii="Times New Roman" w:hAnsi="Times New Roman" w:cs="Times New Roman"/>
          <w:color w:val="111115"/>
          <w:sz w:val="28"/>
          <w:bdr w:val="none" w:sz="0" w:space="0" w:color="auto" w:frame="1"/>
          <w:shd w:val="clear" w:color="auto" w:fill="FFFFFF"/>
        </w:rPr>
        <w:t xml:space="preserve">её </w:t>
      </w:r>
      <w:r w:rsidR="00E4555D" w:rsidRPr="000201E3">
        <w:rPr>
          <w:rFonts w:ascii="Times New Roman" w:hAnsi="Times New Roman" w:cs="Times New Roman"/>
          <w:color w:val="111115"/>
          <w:sz w:val="28"/>
          <w:bdr w:val="none" w:sz="0" w:space="0" w:color="auto" w:frame="1"/>
          <w:shd w:val="clear" w:color="auto" w:fill="FFFFFF"/>
        </w:rPr>
        <w:t>р</w:t>
      </w:r>
      <w:r w:rsidR="00E4555D" w:rsidRP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ешение очень важно для подготовки детей </w:t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>к</w:t>
      </w:r>
      <w:r w:rsidR="00E4555D" w:rsidRP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школе.</w:t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</w:t>
      </w:r>
      <w:r w:rsidR="0056373D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Необходимо </w:t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помнить, что </w:t>
      </w:r>
      <w:r w:rsidR="00E4555D" w:rsidRP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</w:t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>с</w:t>
      </w:r>
      <w:r w:rsidR="00E4555D" w:rsidRP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>вязанная речь способствует развитию мышления</w:t>
      </w:r>
      <w:r w:rsidR="00160B9B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ребёнка.</w:t>
      </w:r>
      <w:r w:rsidR="00E4555D" w:rsidRP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Дети </w:t>
      </w:r>
      <w:r w:rsidR="00160B9B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должны научиться </w:t>
      </w:r>
      <w:r w:rsidR="00E4555D" w:rsidRP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пересказывать </w:t>
      </w:r>
      <w:proofErr w:type="gramStart"/>
      <w:r w:rsidR="00E4555D" w:rsidRP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>прослушанное</w:t>
      </w:r>
      <w:proofErr w:type="gramEnd"/>
      <w:r w:rsidR="00E4555D" w:rsidRP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>, составлять простейшие рассказы. Н</w:t>
      </w:r>
      <w:r w:rsidR="0056373D">
        <w:rPr>
          <w:rFonts w:ascii="Times New Roman" w:hAnsi="Times New Roman" w:cs="Times New Roman"/>
          <w:color w:val="111115"/>
          <w:sz w:val="28"/>
          <w:shd w:val="clear" w:color="auto" w:fill="FFFFFF"/>
        </w:rPr>
        <w:t>ужно</w:t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обучить </w:t>
      </w:r>
      <w:r w:rsidR="0056373D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детей </w:t>
      </w:r>
      <w:r w:rsid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монологической речи, </w:t>
      </w:r>
      <w:r w:rsidR="00E4555D" w:rsidRPr="000201E3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воспитывать умение рассказывать неторопливо, обдумывать свои мысли.</w:t>
      </w:r>
      <w:r w:rsidR="00D018A1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D018A1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D018A1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D018A1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D018A1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D018A1">
        <w:rPr>
          <w:rFonts w:ascii="Times New Roman" w:hAnsi="Times New Roman" w:cs="Times New Roman"/>
          <w:color w:val="111115"/>
          <w:sz w:val="28"/>
          <w:shd w:val="clear" w:color="auto" w:fill="FFFFFF"/>
        </w:rPr>
        <w:tab/>
      </w:r>
      <w:r w:rsidR="001440DD" w:rsidRPr="00DE0DFE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>Учебный процесс обучения русскому языку строится на основе постепенно усложняющейся з</w:t>
      </w:r>
      <w:r w:rsidR="00FF24F6" w:rsidRPr="00DE0DFE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 xml:space="preserve">адачи речевого развития ребенка. Применяются </w:t>
      </w:r>
      <w:r w:rsidR="001440DD" w:rsidRPr="00DE0DFE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>разные формы взаимодействия педагога с детьми: непосредственное обучение, опосредованное обучение, равноправное сотрудничество. Формы и методы, избираемые воспитателем для работы, часто зависят от возраста ребенка и уровня его развития. </w:t>
      </w:r>
      <w:r w:rsidR="00FF24F6" w:rsidRPr="00DE0DFE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 xml:space="preserve">В начале обучения важно использовать различные развивающие и игровые занятия. Они </w:t>
      </w:r>
      <w:r w:rsidR="0086153D" w:rsidRPr="00DE0DFE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>призваны</w:t>
      </w:r>
      <w:r w:rsidR="00FF24F6" w:rsidRPr="00DE0DFE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 xml:space="preserve"> погрузить ребенка в ситуацию </w:t>
      </w:r>
      <w:r w:rsidR="0086153D" w:rsidRPr="00DE0DFE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>непринуждённого</w:t>
      </w:r>
      <w:r w:rsidR="00FF24F6" w:rsidRPr="00DE0DFE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 xml:space="preserve"> общения, чтобы снять с него напряжение</w:t>
      </w:r>
      <w:r w:rsidR="007E69BA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>, скованность</w:t>
      </w:r>
      <w:r w:rsidR="00FF24F6" w:rsidRPr="00DE0DFE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 xml:space="preserve"> и </w:t>
      </w:r>
      <w:r w:rsidR="0086153D" w:rsidRPr="00DE0DFE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>страх</w:t>
      </w:r>
      <w:r w:rsidR="00FF24F6" w:rsidRPr="00DE0DFE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>. Для активизации речевой и риторической деятельности активно используются коллективные и групповые формы работы (работа в парах, хоровые ответы и др.).</w:t>
      </w:r>
      <w:r w:rsidR="0086153D" w:rsidRPr="00DE0DFE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 xml:space="preserve"> Для развития фонематического слуха </w:t>
      </w:r>
      <w:r w:rsidR="00F5645B" w:rsidRPr="00DE0DFE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 xml:space="preserve">в начале организованной учебной деятельности </w:t>
      </w:r>
      <w:r w:rsidR="00D802F8" w:rsidRPr="00DE0DFE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 xml:space="preserve">необходимо </w:t>
      </w:r>
      <w:r w:rsidR="00F5645B" w:rsidRPr="00DE0DFE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 xml:space="preserve">проводить артикуляционные зарядки, фонетические минутки, </w:t>
      </w:r>
      <w:r w:rsidR="00D802F8" w:rsidRPr="00DE0DFE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 xml:space="preserve">которые </w:t>
      </w:r>
      <w:r w:rsidR="00D802F8" w:rsidRPr="00DE0DFE">
        <w:rPr>
          <w:rFonts w:ascii="Times New Roman" w:hAnsi="Times New Roman" w:cs="Times New Roman"/>
          <w:sz w:val="28"/>
          <w:szCs w:val="27"/>
          <w:shd w:val="clear" w:color="auto" w:fill="FFFFFF"/>
        </w:rPr>
        <w:t>выполняются в виде иг</w:t>
      </w:r>
      <w:r w:rsidR="00ED01B9" w:rsidRPr="00DE0DFE">
        <w:rPr>
          <w:rFonts w:ascii="Times New Roman" w:hAnsi="Times New Roman" w:cs="Times New Roman"/>
          <w:sz w:val="28"/>
          <w:szCs w:val="27"/>
          <w:shd w:val="clear" w:color="auto" w:fill="FFFFFF"/>
        </w:rPr>
        <w:t>р и</w:t>
      </w:r>
      <w:r w:rsidR="00D802F8" w:rsidRPr="00DE0DF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упражнений</w:t>
      </w:r>
      <w:r w:rsidR="00ED01B9" w:rsidRPr="00DE0DF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. </w:t>
      </w:r>
      <w:r w:rsidR="00DE0DFE" w:rsidRPr="00DE0DFE">
        <w:rPr>
          <w:rFonts w:ascii="Times New Roman" w:hAnsi="Times New Roman" w:cs="Times New Roman"/>
          <w:sz w:val="28"/>
          <w:szCs w:val="27"/>
          <w:shd w:val="clear" w:color="auto" w:fill="FFFFFF"/>
        </w:rPr>
        <w:t>Для эффективного развития и совершенствования навыков произношения, активизации и обогащения словарного запаса детей, развития внимания целесообразно применять у</w:t>
      </w:r>
      <w:r w:rsidR="00ED01B9" w:rsidRPr="00DE0DFE">
        <w:rPr>
          <w:rFonts w:ascii="Times New Roman" w:hAnsi="Times New Roman" w:cs="Times New Roman"/>
          <w:sz w:val="28"/>
          <w:szCs w:val="27"/>
          <w:shd w:val="clear" w:color="auto" w:fill="FFFFFF"/>
        </w:rPr>
        <w:t>пражнения, дидактические игры, стихи, чтени</w:t>
      </w:r>
      <w:r w:rsidR="00DD143A">
        <w:rPr>
          <w:rFonts w:ascii="Times New Roman" w:hAnsi="Times New Roman" w:cs="Times New Roman"/>
          <w:sz w:val="28"/>
          <w:szCs w:val="27"/>
          <w:shd w:val="clear" w:color="auto" w:fill="FFFFFF"/>
        </w:rPr>
        <w:t>е</w:t>
      </w:r>
      <w:r w:rsidR="00ED01B9" w:rsidRPr="00DE0DFE">
        <w:rPr>
          <w:rFonts w:ascii="Times New Roman" w:hAnsi="Times New Roman" w:cs="Times New Roman"/>
          <w:sz w:val="28"/>
          <w:szCs w:val="27"/>
          <w:shd w:val="clear" w:color="auto" w:fill="FFFFFF"/>
        </w:rPr>
        <w:t>, песни,</w:t>
      </w:r>
      <w:r w:rsidR="00E97E4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DD143A">
        <w:rPr>
          <w:rFonts w:ascii="Times New Roman" w:hAnsi="Times New Roman" w:cs="Times New Roman"/>
          <w:sz w:val="28"/>
          <w:szCs w:val="27"/>
          <w:shd w:val="clear" w:color="auto" w:fill="FFFFFF"/>
        </w:rPr>
        <w:t>скороговорки,</w:t>
      </w:r>
      <w:r w:rsidR="00ED01B9" w:rsidRPr="00DE0DF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proofErr w:type="spellStart"/>
      <w:r w:rsidR="00ED01B9" w:rsidRPr="00DE0DFE">
        <w:rPr>
          <w:rFonts w:ascii="Times New Roman" w:hAnsi="Times New Roman" w:cs="Times New Roman"/>
          <w:sz w:val="28"/>
          <w:szCs w:val="27"/>
          <w:shd w:val="clear" w:color="auto" w:fill="FFFFFF"/>
        </w:rPr>
        <w:t>физминутки</w:t>
      </w:r>
      <w:proofErr w:type="spellEnd"/>
      <w:r w:rsidR="00DE0DFE" w:rsidRPr="00DE0DF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. </w:t>
      </w:r>
      <w:r w:rsidR="007E69BA"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  <w:r w:rsidR="007E69BA"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  <w:r w:rsidR="007E69BA"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  <w:r w:rsidR="007E69BA"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  <w:r w:rsidR="007E69BA"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  <w:r w:rsidR="007E69BA">
        <w:rPr>
          <w:rFonts w:ascii="Times New Roman" w:hAnsi="Times New Roman" w:cs="Times New Roman"/>
          <w:color w:val="111115"/>
          <w:sz w:val="28"/>
          <w:shd w:val="clear" w:color="auto" w:fill="FFFFFF"/>
        </w:rPr>
        <w:t>Особый подход к изучению дошкольниками русского языка как неродного предполагает учёт следующих пунктов: родной язык и культура, уровень владения изучаемым языком, возрастной период развития ребёнка, ведущая деятельность детей</w:t>
      </w:r>
      <w:r w:rsidR="007E69BA" w:rsidRPr="00AB474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</w:t>
      </w:r>
      <w:r w:rsidR="007E69BA" w:rsidRPr="00AB474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7E69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их </w:t>
      </w:r>
      <w:r w:rsidR="007E69BA" w:rsidRPr="00AB474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психологические особенности</w:t>
      </w:r>
      <w:r w:rsidR="007E69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Очень важно, </w:t>
      </w:r>
      <w:r w:rsidR="007E69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чтобы на занятиях по русскому языку дети чувствовали себя комфортно, не боялись ошибиться, имели возможность реализовать своё коммуникативное намерение. С дошкольниками нужно говорить медленно, простыми  короткими предложениями, при необходимости повторяя отдельные слова, словосочетания или подбирая правильный перевод с родного языка.  </w:t>
      </w:r>
      <w:r w:rsidR="007E69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7E69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7E69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ab/>
      </w:r>
      <w:r w:rsidR="004573CF" w:rsidRPr="004573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Обобщая вышеизложенные, </w:t>
      </w:r>
      <w:r w:rsidR="00A4540A" w:rsidRPr="004573C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573CF" w:rsidRPr="00457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отметить, что обучение </w:t>
      </w:r>
      <w:r w:rsidR="004573CF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русскому языку – процесс длительный, системный и непрерывный</w:t>
      </w:r>
      <w:r w:rsidR="002114B9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требу</w:t>
      </w:r>
      <w:r w:rsidR="007A117B">
        <w:rPr>
          <w:rFonts w:ascii="Times New Roman" w:hAnsi="Times New Roman" w:cs="Times New Roman"/>
          <w:sz w:val="28"/>
          <w:szCs w:val="28"/>
          <w:shd w:val="clear" w:color="auto" w:fill="FFFFFF"/>
        </w:rPr>
        <w:t>ющий одновременного выполнения комплекса</w:t>
      </w:r>
      <w:r w:rsidR="00211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разносторонних </w:t>
      </w:r>
      <w:r w:rsidR="002114B9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 по освоению неродного языка</w:t>
      </w:r>
      <w:r w:rsidR="007A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3F0E67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 подхода к отбору методов и форм обучения</w:t>
      </w:r>
      <w:r w:rsidR="00D24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F524B" w:rsidRPr="004573CF" w:rsidRDefault="008F524B" w:rsidP="00DE0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F524B" w:rsidRPr="004573CF" w:rsidSect="003E21B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A18B8"/>
    <w:rsid w:val="00020001"/>
    <w:rsid w:val="000201E3"/>
    <w:rsid w:val="00054222"/>
    <w:rsid w:val="00100FEA"/>
    <w:rsid w:val="001037C7"/>
    <w:rsid w:val="001440DD"/>
    <w:rsid w:val="00160B9B"/>
    <w:rsid w:val="001646FD"/>
    <w:rsid w:val="00177396"/>
    <w:rsid w:val="001B4C2E"/>
    <w:rsid w:val="00207DCE"/>
    <w:rsid w:val="002114B9"/>
    <w:rsid w:val="00254E75"/>
    <w:rsid w:val="002E3D57"/>
    <w:rsid w:val="002E465D"/>
    <w:rsid w:val="00353AB7"/>
    <w:rsid w:val="003A18B8"/>
    <w:rsid w:val="003E21B7"/>
    <w:rsid w:val="003F0E67"/>
    <w:rsid w:val="004573CF"/>
    <w:rsid w:val="00490EEF"/>
    <w:rsid w:val="004B2D80"/>
    <w:rsid w:val="005354CA"/>
    <w:rsid w:val="00557522"/>
    <w:rsid w:val="0056373D"/>
    <w:rsid w:val="005D3600"/>
    <w:rsid w:val="006456ED"/>
    <w:rsid w:val="00650508"/>
    <w:rsid w:val="00653F6A"/>
    <w:rsid w:val="00667FB6"/>
    <w:rsid w:val="00681D00"/>
    <w:rsid w:val="006A04C8"/>
    <w:rsid w:val="006E005A"/>
    <w:rsid w:val="006E5453"/>
    <w:rsid w:val="0073339B"/>
    <w:rsid w:val="00754FE8"/>
    <w:rsid w:val="0078294F"/>
    <w:rsid w:val="007A117B"/>
    <w:rsid w:val="007A6D1D"/>
    <w:rsid w:val="007B26D4"/>
    <w:rsid w:val="007E69BA"/>
    <w:rsid w:val="0086153D"/>
    <w:rsid w:val="00862EF6"/>
    <w:rsid w:val="008667D0"/>
    <w:rsid w:val="0087623A"/>
    <w:rsid w:val="008D45F7"/>
    <w:rsid w:val="008E10F3"/>
    <w:rsid w:val="008F524B"/>
    <w:rsid w:val="009C2E73"/>
    <w:rsid w:val="009C3835"/>
    <w:rsid w:val="009D63CF"/>
    <w:rsid w:val="00A102AE"/>
    <w:rsid w:val="00A1149B"/>
    <w:rsid w:val="00A3345A"/>
    <w:rsid w:val="00A40EC4"/>
    <w:rsid w:val="00A4540A"/>
    <w:rsid w:val="00A913CD"/>
    <w:rsid w:val="00AB2DA8"/>
    <w:rsid w:val="00AB474F"/>
    <w:rsid w:val="00B41CFF"/>
    <w:rsid w:val="00B57FA9"/>
    <w:rsid w:val="00B92407"/>
    <w:rsid w:val="00BC4B17"/>
    <w:rsid w:val="00C014BE"/>
    <w:rsid w:val="00C62246"/>
    <w:rsid w:val="00CA67CD"/>
    <w:rsid w:val="00CC2A2C"/>
    <w:rsid w:val="00CC4403"/>
    <w:rsid w:val="00CE39B7"/>
    <w:rsid w:val="00D018A1"/>
    <w:rsid w:val="00D13758"/>
    <w:rsid w:val="00D20F3A"/>
    <w:rsid w:val="00D23995"/>
    <w:rsid w:val="00D24BD6"/>
    <w:rsid w:val="00D34B6F"/>
    <w:rsid w:val="00D6235A"/>
    <w:rsid w:val="00D802F8"/>
    <w:rsid w:val="00DB79C3"/>
    <w:rsid w:val="00DD143A"/>
    <w:rsid w:val="00DE0A6B"/>
    <w:rsid w:val="00DE0DFE"/>
    <w:rsid w:val="00E104DB"/>
    <w:rsid w:val="00E22327"/>
    <w:rsid w:val="00E32FB4"/>
    <w:rsid w:val="00E4555D"/>
    <w:rsid w:val="00E45E92"/>
    <w:rsid w:val="00E57236"/>
    <w:rsid w:val="00E97E4E"/>
    <w:rsid w:val="00ED01B9"/>
    <w:rsid w:val="00EF4558"/>
    <w:rsid w:val="00F5645B"/>
    <w:rsid w:val="00FF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394</cp:revision>
  <dcterms:created xsi:type="dcterms:W3CDTF">2022-01-26T09:06:00Z</dcterms:created>
  <dcterms:modified xsi:type="dcterms:W3CDTF">2022-01-28T08:43:00Z</dcterms:modified>
</cp:coreProperties>
</file>