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7FE1" w14:textId="77777777" w:rsidR="0021558F" w:rsidRDefault="0021558F" w:rsidP="00A52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705D10" w14:textId="2E0AE946" w:rsidR="00A52A19" w:rsidRDefault="00A52A19" w:rsidP="00A52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96"/>
        <w:gridCol w:w="7526"/>
      </w:tblGrid>
      <w:tr w:rsidR="0021558F" w:rsidRPr="00874FEB" w14:paraId="6338BC6A" w14:textId="77777777" w:rsidTr="0018552C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82DC1" w14:textId="77777777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В контексте тем:</w:t>
            </w:r>
          </w:p>
        </w:tc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025D9" w14:textId="3074C729" w:rsidR="0021558F" w:rsidRPr="00874FEB" w:rsidRDefault="00931597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eastAsia="ru-RU"/>
              </w:rPr>
              <w:t xml:space="preserve">В контексте тем </w:t>
            </w:r>
            <w:r w:rsidRPr="00874FEB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28"/>
                <w:szCs w:val="28"/>
                <w:lang w:eastAsia="ru-RU"/>
              </w:rPr>
              <w:t>«Время», «Архитектура»</w:t>
            </w:r>
          </w:p>
        </w:tc>
      </w:tr>
      <w:tr w:rsidR="0021558F" w:rsidRPr="00874FEB" w14:paraId="13AF25DA" w14:textId="77777777" w:rsidTr="0018552C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10C65" w14:textId="7D2E88B2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Раздел 2</w:t>
            </w:r>
            <w:r w:rsidR="00931597"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54905" w14:textId="70A5BFA9" w:rsidR="0021558F" w:rsidRPr="00874FEB" w:rsidRDefault="00931597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Площадь. Величины.</w:t>
            </w:r>
          </w:p>
        </w:tc>
      </w:tr>
      <w:tr w:rsidR="0021558F" w:rsidRPr="00874FEB" w14:paraId="69A22858" w14:textId="77777777" w:rsidTr="0018552C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BD84A" w14:textId="77777777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55C49" w14:textId="77777777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</w:tr>
      <w:tr w:rsidR="0021558F" w:rsidRPr="00874FEB" w14:paraId="5587CD8E" w14:textId="77777777" w:rsidTr="0018552C">
        <w:tc>
          <w:tcPr>
            <w:tcW w:w="10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2B148" w14:textId="77777777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Школа: МКНО</w:t>
            </w:r>
          </w:p>
        </w:tc>
      </w:tr>
      <w:tr w:rsidR="0021558F" w:rsidRPr="00874FEB" w14:paraId="3448F8AC" w14:textId="77777777" w:rsidTr="0018552C">
        <w:tc>
          <w:tcPr>
            <w:tcW w:w="2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5957B" w14:textId="3CE7B1C0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Дата: </w:t>
            </w:r>
            <w:r w:rsidR="00A06787"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21</w:t>
            </w:r>
            <w:r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.11.20</w:t>
            </w:r>
            <w:r w:rsidR="00A06787"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18</w:t>
            </w:r>
            <w:r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461CE" w14:textId="74A7D1CF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ФИО учителя: </w:t>
            </w:r>
            <w:r w:rsidR="009F7750" w:rsidRPr="00874F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Бондаренко Т.А.</w:t>
            </w:r>
          </w:p>
        </w:tc>
      </w:tr>
      <w:tr w:rsidR="0021558F" w:rsidRPr="00874FEB" w14:paraId="790CB829" w14:textId="77777777" w:rsidTr="0018552C">
        <w:tc>
          <w:tcPr>
            <w:tcW w:w="2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8BA58" w14:textId="42829B64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Класс: </w:t>
            </w:r>
            <w:r w:rsidR="009F7750" w:rsidRPr="00874F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  <w:r w:rsidRPr="00874F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«</w:t>
            </w:r>
            <w:r w:rsidR="00931597" w:rsidRPr="00874F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Б</w:t>
            </w:r>
            <w:r w:rsidRPr="00874F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 класс.</w:t>
            </w:r>
          </w:p>
        </w:tc>
        <w:tc>
          <w:tcPr>
            <w:tcW w:w="7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1B656" w14:textId="77777777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58F" w:rsidRPr="00874FEB" w14:paraId="4BFAEC98" w14:textId="77777777" w:rsidTr="00931597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20290" w14:textId="77777777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Лексическая тема:</w:t>
            </w:r>
          </w:p>
        </w:tc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5051" w14:textId="63D55531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58F" w:rsidRPr="00874FEB" w14:paraId="77ACECC3" w14:textId="77777777" w:rsidTr="0018552C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373C2" w14:textId="77777777" w:rsidR="0021558F" w:rsidRPr="00874FEB" w:rsidRDefault="0021558F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D275F" w14:textId="77777777" w:rsidR="00A06787" w:rsidRPr="00874FEB" w:rsidRDefault="00A06787" w:rsidP="00B7034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Симметричные и несимметричные плоские фигуры.</w:t>
            </w:r>
          </w:p>
          <w:p w14:paraId="408CE152" w14:textId="12FC4506" w:rsidR="0021558F" w:rsidRPr="00874FEB" w:rsidRDefault="00A06787" w:rsidP="00B703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Древние и современные орнаменты.</w:t>
            </w:r>
          </w:p>
        </w:tc>
      </w:tr>
    </w:tbl>
    <w:p w14:paraId="0E531C00" w14:textId="77777777" w:rsidR="0018552C" w:rsidRPr="00874FEB" w:rsidRDefault="0018552C" w:rsidP="0018552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7980"/>
      </w:tblGrid>
      <w:tr w:rsidR="0018552C" w:rsidRPr="00874FEB" w14:paraId="5390D695" w14:textId="77777777" w:rsidTr="004F2320">
        <w:tc>
          <w:tcPr>
            <w:tcW w:w="14992" w:type="dxa"/>
            <w:gridSpan w:val="2"/>
          </w:tcPr>
          <w:p w14:paraId="2565F5BB" w14:textId="77777777" w:rsidR="0018552C" w:rsidRPr="00874FEB" w:rsidRDefault="0018552C" w:rsidP="00B7034B">
            <w:pPr>
              <w:spacing w:line="360" w:lineRule="auto"/>
              <w:ind w:left="360" w:hanging="2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</w:tr>
      <w:tr w:rsidR="0018552C" w:rsidRPr="00874FEB" w14:paraId="297CB17A" w14:textId="77777777" w:rsidTr="004F2320">
        <w:tc>
          <w:tcPr>
            <w:tcW w:w="2235" w:type="dxa"/>
          </w:tcPr>
          <w:p w14:paraId="7684EF30" w14:textId="77777777" w:rsidR="0018552C" w:rsidRPr="00874FEB" w:rsidRDefault="0018552C" w:rsidP="00874FEB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(ориентир – тип урока)</w:t>
            </w:r>
          </w:p>
          <w:p w14:paraId="64D8F534" w14:textId="77777777" w:rsidR="0018552C" w:rsidRPr="00874FEB" w:rsidRDefault="0018552C" w:rsidP="00874F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7" w:type="dxa"/>
          </w:tcPr>
          <w:p w14:paraId="4D468C56" w14:textId="77777777" w:rsidR="009F7750" w:rsidRPr="00874FEB" w:rsidRDefault="009F7750" w:rsidP="00874FE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3.3.1.1 различать симметричные и несимметричные плоские фигуры и соотносить их с предметами окружающего мира.</w:t>
            </w:r>
          </w:p>
          <w:p w14:paraId="3ABE16C7" w14:textId="2682AD9D" w:rsidR="0018552C" w:rsidRPr="00874FEB" w:rsidRDefault="009F7750" w:rsidP="00874FE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3.3.1.2 классифицировать геометрические фигуры.</w:t>
            </w:r>
          </w:p>
        </w:tc>
      </w:tr>
      <w:tr w:rsidR="0018552C" w:rsidRPr="00874FEB" w14:paraId="1FC3D223" w14:textId="77777777" w:rsidTr="004F2320">
        <w:tc>
          <w:tcPr>
            <w:tcW w:w="2235" w:type="dxa"/>
          </w:tcPr>
          <w:p w14:paraId="2FB15F5A" w14:textId="77777777" w:rsidR="0018552C" w:rsidRPr="00874FEB" w:rsidRDefault="0018552C" w:rsidP="00874FEB">
            <w:pPr>
              <w:ind w:left="360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</w:tc>
        <w:tc>
          <w:tcPr>
            <w:tcW w:w="12757" w:type="dxa"/>
          </w:tcPr>
          <w:p w14:paraId="42A3C4DB" w14:textId="25FC1CDD" w:rsidR="0018552C" w:rsidRPr="00874FEB" w:rsidRDefault="0018552C" w:rsidP="00874FEB">
            <w:pPr>
              <w:spacing w:line="259" w:lineRule="auto"/>
              <w:ind w:left="2" w:right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комментировать различ</w:t>
            </w:r>
            <w:r w:rsidR="009F7750" w:rsidRPr="00874FEB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750" w:rsidRPr="00874FEB">
              <w:rPr>
                <w:rFonts w:ascii="Times New Roman" w:hAnsi="Times New Roman" w:cs="Times New Roman"/>
                <w:sz w:val="28"/>
                <w:szCs w:val="28"/>
              </w:rPr>
              <w:t>несимметричных и сходство симметричных фигур</w:t>
            </w:r>
          </w:p>
        </w:tc>
      </w:tr>
      <w:tr w:rsidR="0018552C" w:rsidRPr="00874FEB" w14:paraId="1CD6D4B5" w14:textId="77777777" w:rsidTr="004F2320">
        <w:tc>
          <w:tcPr>
            <w:tcW w:w="2235" w:type="dxa"/>
          </w:tcPr>
          <w:p w14:paraId="3661549E" w14:textId="77777777" w:rsidR="0018552C" w:rsidRPr="00874FEB" w:rsidRDefault="0018552C" w:rsidP="00874FEB">
            <w:pPr>
              <w:ind w:left="360" w:hanging="2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воспитывающая</w:t>
            </w:r>
          </w:p>
        </w:tc>
        <w:tc>
          <w:tcPr>
            <w:tcW w:w="12757" w:type="dxa"/>
          </w:tcPr>
          <w:p w14:paraId="4EF80B50" w14:textId="09D963CF" w:rsidR="0018552C" w:rsidRPr="00874FEB" w:rsidRDefault="0018552C" w:rsidP="00874FEB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из разных источников </w:t>
            </w:r>
            <w:r w:rsidR="009F7750" w:rsidRPr="00874FEB">
              <w:rPr>
                <w:rFonts w:ascii="Times New Roman" w:hAnsi="Times New Roman" w:cs="Times New Roman"/>
                <w:sz w:val="28"/>
                <w:szCs w:val="28"/>
              </w:rPr>
              <w:t>о симметрии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78AAD2A8" w14:textId="77777777" w:rsidR="0018552C" w:rsidRPr="00874FEB" w:rsidRDefault="0018552C" w:rsidP="00185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606BFE" w14:textId="77777777" w:rsidR="0018552C" w:rsidRPr="00874FEB" w:rsidRDefault="0018552C" w:rsidP="001855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A1BDDF2" w14:textId="77777777" w:rsidR="0018552C" w:rsidRPr="00874FEB" w:rsidRDefault="0018552C" w:rsidP="00185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1E4B42" w14:textId="77777777" w:rsidR="0018552C" w:rsidRPr="00874FEB" w:rsidRDefault="0018552C" w:rsidP="00B7034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FEB">
        <w:rPr>
          <w:rFonts w:ascii="Times New Roman" w:hAnsi="Times New Roman" w:cs="Times New Roman"/>
          <w:b/>
          <w:sz w:val="28"/>
          <w:szCs w:val="28"/>
          <w:u w:val="single"/>
        </w:rPr>
        <w:t>Урок изучения и первичного запоминания новых знаний и способов деятельности</w:t>
      </w:r>
    </w:p>
    <w:p w14:paraId="4739DB3F" w14:textId="77777777" w:rsidR="0018552C" w:rsidRPr="00874FEB" w:rsidRDefault="0018552C" w:rsidP="00B70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FEB">
        <w:rPr>
          <w:rFonts w:ascii="Times New Roman" w:hAnsi="Times New Roman" w:cs="Times New Roman"/>
          <w:sz w:val="28"/>
          <w:szCs w:val="28"/>
        </w:rPr>
        <w:t xml:space="preserve"> (</w:t>
      </w:r>
      <w:r w:rsidRPr="00874FEB">
        <w:rPr>
          <w:rFonts w:ascii="Times New Roman" w:hAnsi="Times New Roman" w:cs="Times New Roman"/>
          <w:i/>
          <w:sz w:val="28"/>
          <w:szCs w:val="28"/>
        </w:rPr>
        <w:t>образовательная цель: организация деятельности учащихся по восприятию, осмыслению и первичному запоминанию новых знаний и способов деятельности</w:t>
      </w:r>
      <w:r w:rsidRPr="00874FEB">
        <w:rPr>
          <w:rFonts w:ascii="Times New Roman" w:hAnsi="Times New Roman" w:cs="Times New Roman"/>
          <w:sz w:val="28"/>
          <w:szCs w:val="28"/>
        </w:rPr>
        <w:t>)</w:t>
      </w:r>
    </w:p>
    <w:p w14:paraId="119CE98A" w14:textId="77777777" w:rsidR="0018552C" w:rsidRPr="00874FEB" w:rsidRDefault="0018552C" w:rsidP="00B70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FEB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50"/>
        <w:gridCol w:w="8523"/>
      </w:tblGrid>
      <w:tr w:rsidR="00264B0D" w:rsidRPr="00874FEB" w14:paraId="17CD687C" w14:textId="77777777" w:rsidTr="00FA7900">
        <w:tc>
          <w:tcPr>
            <w:tcW w:w="2250" w:type="dxa"/>
          </w:tcPr>
          <w:p w14:paraId="4BB80AF4" w14:textId="77777777" w:rsidR="00B33027" w:rsidRPr="00874FEB" w:rsidRDefault="00B33027" w:rsidP="004F2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523" w:type="dxa"/>
          </w:tcPr>
          <w:p w14:paraId="6E8918D7" w14:textId="77777777" w:rsidR="00B33027" w:rsidRPr="00874FEB" w:rsidRDefault="00B33027" w:rsidP="004F2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264B0D" w:rsidRPr="00874FEB" w14:paraId="7411589A" w14:textId="77777777" w:rsidTr="00FA7900">
        <w:tc>
          <w:tcPr>
            <w:tcW w:w="2250" w:type="dxa"/>
          </w:tcPr>
          <w:p w14:paraId="0B0E35E5" w14:textId="0790A55E" w:rsidR="00B33027" w:rsidRPr="00874FEB" w:rsidRDefault="00B33027" w:rsidP="00874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этап/ мотивация/ 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настрой на деятельность   </w:t>
            </w:r>
          </w:p>
        </w:tc>
        <w:tc>
          <w:tcPr>
            <w:tcW w:w="8523" w:type="dxa"/>
          </w:tcPr>
          <w:p w14:paraId="3B3646A4" w14:textId="77777777" w:rsidR="00B33027" w:rsidRPr="00874FEB" w:rsidRDefault="00B33027" w:rsidP="00874FE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Мотивация. </w:t>
            </w:r>
          </w:p>
          <w:p w14:paraId="5C57F33F" w14:textId="77777777" w:rsidR="00B33027" w:rsidRPr="00874FEB" w:rsidRDefault="00B33027" w:rsidP="00874FEB">
            <w:pPr>
              <w:spacing w:line="360" w:lineRule="auto"/>
              <w:ind w:left="2" w:right="14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i/>
                <w:sz w:val="28"/>
                <w:szCs w:val="28"/>
              </w:rPr>
              <w:t>«Легко отыскать примеры прекрасно, но как трудно объяснить, почему они прекрасны».</w:t>
            </w:r>
          </w:p>
          <w:p w14:paraId="351BA163" w14:textId="77777777" w:rsidR="00B33027" w:rsidRPr="00874FEB" w:rsidRDefault="00B33027" w:rsidP="00874FEB">
            <w:pPr>
              <w:spacing w:line="360" w:lineRule="auto"/>
              <w:ind w:left="2" w:right="14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0B2338" w14:textId="77777777" w:rsidR="00B33027" w:rsidRPr="00874FEB" w:rsidRDefault="00B33027" w:rsidP="00874FEB">
            <w:pPr>
              <w:spacing w:line="360" w:lineRule="auto"/>
              <w:ind w:left="2" w:right="1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живем в стремительно - меняющемся высокотехнологическом, информационном </w:t>
            </w:r>
            <w:proofErr w:type="gramStart"/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обществе,  и</w:t>
            </w:r>
            <w:proofErr w:type="gramEnd"/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не задумываемся,  почему некоторые окружающие нас предметы и явления пробуждают чувство прекрасного,  а другие нет. </w:t>
            </w:r>
          </w:p>
          <w:p w14:paraId="4652BD10" w14:textId="77777777" w:rsidR="00B33027" w:rsidRPr="00874FEB" w:rsidRDefault="00B33027" w:rsidP="00874FEB">
            <w:pPr>
              <w:spacing w:line="360" w:lineRule="auto"/>
              <w:ind w:left="2" w:right="1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Летом – божья коровка. Осенние желтые листья на деревьях или листья, опавшие на землю – очень красивы. А зимой? – Снежинки. </w:t>
            </w:r>
          </w:p>
          <w:p w14:paraId="6F2BDE9C" w14:textId="77777777" w:rsidR="00B33027" w:rsidRPr="00874FEB" w:rsidRDefault="00B33027" w:rsidP="00874FEB">
            <w:pPr>
              <w:spacing w:line="360" w:lineRule="auto"/>
              <w:ind w:left="2" w:right="1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Мы идем по улице и вдруг замедлим шаг, увидев пропорциональное и красивое здание. </w:t>
            </w:r>
          </w:p>
          <w:p w14:paraId="0107FF50" w14:textId="77777777" w:rsidR="00B33027" w:rsidRPr="00874FEB" w:rsidRDefault="00B33027" w:rsidP="00874FEB">
            <w:pPr>
              <w:spacing w:line="360" w:lineRule="auto"/>
              <w:ind w:left="2" w:right="1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Мимо проходит множество людей, а каждый из нас обратит внимание на кого-то одного и скажет: «Этот человек красив и гармоничен».</w:t>
            </w:r>
          </w:p>
          <w:p w14:paraId="2ADA3E43" w14:textId="77777777" w:rsidR="00B33027" w:rsidRPr="00874FEB" w:rsidRDefault="00B33027" w:rsidP="00874FEB">
            <w:pPr>
              <w:spacing w:line="360" w:lineRule="auto"/>
              <w:ind w:left="2" w:right="1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Эту цепочку можно продолжать, но мы сейчас говорим о чем-то едином: о красоте, гармонии </w:t>
            </w:r>
            <w:proofErr w:type="gramStart"/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и  пропорциональности</w:t>
            </w:r>
            <w:proofErr w:type="gramEnd"/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живой и неживой природы.</w:t>
            </w:r>
          </w:p>
          <w:p w14:paraId="11934B8A" w14:textId="77777777" w:rsidR="00B33027" w:rsidRPr="00874FEB" w:rsidRDefault="00B33027" w:rsidP="00874FEB">
            <w:pPr>
              <w:spacing w:line="360" w:lineRule="auto"/>
              <w:ind w:left="2" w:right="1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И сегодня мы с вами прикоснемся к прекрасному математическому явлению.</w:t>
            </w:r>
          </w:p>
          <w:p w14:paraId="0EDB17F8" w14:textId="0C4F6164" w:rsidR="00B33027" w:rsidRPr="00874FEB" w:rsidRDefault="00B33027" w:rsidP="00B33027">
            <w:pPr>
              <w:spacing w:after="50" w:line="238" w:lineRule="auto"/>
              <w:ind w:right="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0D" w:rsidRPr="00874FEB" w14:paraId="689333A0" w14:textId="77777777" w:rsidTr="00FA7900">
        <w:tc>
          <w:tcPr>
            <w:tcW w:w="2250" w:type="dxa"/>
          </w:tcPr>
          <w:p w14:paraId="58810328" w14:textId="77777777" w:rsidR="00B33027" w:rsidRPr="00874FEB" w:rsidRDefault="00B33027" w:rsidP="00874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имеющихся знаний и осмысления новых</w:t>
            </w:r>
          </w:p>
          <w:p w14:paraId="367A61B4" w14:textId="77777777" w:rsidR="00B33027" w:rsidRPr="00874FEB" w:rsidRDefault="00B33027" w:rsidP="00703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3" w:type="dxa"/>
          </w:tcPr>
          <w:p w14:paraId="030941C8" w14:textId="77777777" w:rsidR="00B33027" w:rsidRPr="00874FEB" w:rsidRDefault="00B33027" w:rsidP="00874F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цели (проблемная ситуация). </w:t>
            </w:r>
          </w:p>
          <w:p w14:paraId="5C608F76" w14:textId="77777777" w:rsidR="00B33027" w:rsidRPr="00874FEB" w:rsidRDefault="00B33027" w:rsidP="00874F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на уроке мы попытаемся ответить на следующие вопросы: </w:t>
            </w:r>
          </w:p>
          <w:p w14:paraId="7F6C8598" w14:textId="77777777" w:rsidR="00B33027" w:rsidRPr="00874FEB" w:rsidRDefault="00B33027" w:rsidP="00874F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симметрия?</w:t>
            </w:r>
          </w:p>
          <w:p w14:paraId="014E0F5C" w14:textId="77777777" w:rsidR="00B33027" w:rsidRPr="00874FEB" w:rsidRDefault="00B33027" w:rsidP="00874F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собой представляет осевая симметрия?</w:t>
            </w:r>
          </w:p>
          <w:p w14:paraId="2AAFE8B5" w14:textId="77777777" w:rsidR="00B33027" w:rsidRPr="00874FEB" w:rsidRDefault="00B33027" w:rsidP="00874F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Научимся определять симметричные фигуры.</w:t>
            </w:r>
          </w:p>
          <w:p w14:paraId="43F05C45" w14:textId="77777777" w:rsidR="00B33027" w:rsidRPr="00874FEB" w:rsidRDefault="00B33027" w:rsidP="00874F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844B20" w14:textId="500AA888" w:rsidR="00B33027" w:rsidRPr="00874FEB" w:rsidRDefault="00B33027" w:rsidP="00874FEB">
            <w:pPr>
              <w:spacing w:line="360" w:lineRule="auto"/>
              <w:ind w:right="15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Современный толковый словарь русского языка </w:t>
            </w:r>
            <w:proofErr w:type="spellStart"/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Т.Ф.Ефремовой</w:t>
            </w:r>
            <w:proofErr w:type="spellEnd"/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5D42D301" w14:textId="77777777" w:rsidR="00B33027" w:rsidRPr="00874FEB" w:rsidRDefault="00B33027" w:rsidP="00874FEB">
            <w:pPr>
              <w:spacing w:line="360" w:lineRule="auto"/>
              <w:ind w:right="15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СИММЕТРИЯ - соразмерное, пропорциональное расположение частей чего-либо по отношению к центру, середине.</w:t>
            </w:r>
          </w:p>
          <w:p w14:paraId="67A5B908" w14:textId="77777777" w:rsidR="00B33027" w:rsidRPr="00874FEB" w:rsidRDefault="00B33027" w:rsidP="00874F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B868C8" w14:textId="77777777" w:rsidR="00B33027" w:rsidRPr="00874FEB" w:rsidRDefault="00B33027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Толковый словарь </w:t>
            </w:r>
            <w:proofErr w:type="spellStart"/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В.Даля</w:t>
            </w:r>
            <w:proofErr w:type="spellEnd"/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4C98AAAE" w14:textId="77777777" w:rsidR="00B33027" w:rsidRPr="00874FEB" w:rsidRDefault="00B33027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СИММЕТРИЯ - одинаковость, либо соразмерное подобие расположенья частей целого, двух половин.</w:t>
            </w:r>
          </w:p>
          <w:p w14:paraId="17D8AFE0" w14:textId="77777777" w:rsidR="00B33027" w:rsidRPr="00874FEB" w:rsidRDefault="00B33027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DFF5F8" w14:textId="77777777" w:rsidR="00B33027" w:rsidRPr="00874FEB" w:rsidRDefault="00B33027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Словарь </w:t>
            </w:r>
            <w:proofErr w:type="spellStart"/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С.И.Ожегова</w:t>
            </w:r>
            <w:proofErr w:type="spellEnd"/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20EC23E1" w14:textId="77777777" w:rsidR="00B33027" w:rsidRPr="00874FEB" w:rsidRDefault="00B33027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СИММЕТРИЯ - соразмерность, одинаковость в расположении частей чего-нибудь по противоположным сторонам от точки, прямой или плоскости.</w:t>
            </w:r>
          </w:p>
          <w:p w14:paraId="1E294116" w14:textId="77777777" w:rsidR="00B33027" w:rsidRPr="00874FEB" w:rsidRDefault="00B33027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2B45F" w14:textId="55CA29FC" w:rsidR="00B33027" w:rsidRPr="00874FEB" w:rsidRDefault="00B33027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 «Симметрия» в математике имеет 7 определений. На мой взгляд, наиболее точное:</w:t>
            </w:r>
          </w:p>
          <w:p w14:paraId="75BE7002" w14:textId="47B9921F" w:rsidR="00B33027" w:rsidRPr="00874FEB" w:rsidRDefault="00B33027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Симметрия - отражение относительно плоскости или прямой, в пространстве.</w:t>
            </w:r>
          </w:p>
          <w:p w14:paraId="3527867B" w14:textId="485EE0A5" w:rsidR="00B33027" w:rsidRPr="00874FEB" w:rsidRDefault="00B33027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336B5F" w14:textId="77777777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что вы можете сказать о значении слова «симметрия» и «ось»? </w:t>
            </w:r>
          </w:p>
          <w:p w14:paraId="17AAFB59" w14:textId="5037606D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Симметрия – это одинаковость, соразмерность в расположении частей чего-нибудь по противоположным сторонам от точки, прямой или плоскости.</w:t>
            </w:r>
          </w:p>
          <w:p w14:paraId="15794506" w14:textId="77777777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Ось – это прямая (проходящая через геометрическую фигуру воображаемая линия, обладающая только ей присущими свойствами). </w:t>
            </w:r>
          </w:p>
          <w:p w14:paraId="6859B9CA" w14:textId="77777777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точки называются симметричными?</w:t>
            </w:r>
          </w:p>
          <w:p w14:paraId="55396694" w14:textId="77777777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-Определение симметричных точек относительно прямой:</w:t>
            </w:r>
          </w:p>
          <w:p w14:paraId="162120B2" w14:textId="15FAC3D4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«Две точки А и В называются симметричными относительно прямой р, если эта прямая проходит </w:t>
            </w: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через середину отрезка АВ, соединяющего эти точки и перпендикулярна к нему.»</w:t>
            </w:r>
          </w:p>
          <w:p w14:paraId="0FF019D8" w14:textId="77777777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Сформулируйте алгоритм построения точки, симметричной данной относительно некоторой прямой.</w:t>
            </w:r>
          </w:p>
          <w:p w14:paraId="091C2A65" w14:textId="777B0937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Почему нельзя будет выполнить задание, которое звучит следующим образом: «Постройте фигуру, симметричную данной»? </w:t>
            </w:r>
          </w:p>
          <w:p w14:paraId="18931DA4" w14:textId="461D7818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</w:t>
            </w:r>
            <w:proofErr w:type="gramEnd"/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задание неполное, так как неясно, относительно чего выполняется симметрия: относительно точки или относительно прямой. Значит, для выполнения осевой симметрии необходимо знать ось симметрии. </w:t>
            </w:r>
          </w:p>
          <w:p w14:paraId="5EE4D1DA" w14:textId="739506F5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определить имеет ли фигура оси </w:t>
            </w:r>
            <w:proofErr w:type="gramStart"/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симметрии?(</w:t>
            </w:r>
            <w:proofErr w:type="gramEnd"/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Слайд)</w:t>
            </w:r>
          </w:p>
          <w:p w14:paraId="0B5377A8" w14:textId="77777777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Перегнуть ее.</w:t>
            </w:r>
          </w:p>
          <w:p w14:paraId="7F55CE14" w14:textId="6D739B03" w:rsidR="00570906" w:rsidRPr="00874FEB" w:rsidRDefault="00570906" w:rsidP="00874FEB">
            <w:pPr>
              <w:spacing w:line="360" w:lineRule="auto"/>
              <w:ind w:right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Да, действительно, если их согнуть вдоль изображенной прямой, то ее левая и правая части совпадут. Такие фигуры являются симметричными относительно прямой, а эта прямая - осью симметрии. </w:t>
            </w:r>
          </w:p>
        </w:tc>
      </w:tr>
      <w:tr w:rsidR="00264B0D" w:rsidRPr="00874FEB" w14:paraId="7A20C6BA" w14:textId="77777777" w:rsidTr="00FA7900">
        <w:tc>
          <w:tcPr>
            <w:tcW w:w="2250" w:type="dxa"/>
          </w:tcPr>
          <w:p w14:paraId="72305E8F" w14:textId="52E5FEB6" w:rsidR="00B33027" w:rsidRPr="00874FEB" w:rsidRDefault="00B33027" w:rsidP="00874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проверка понимания. </w:t>
            </w:r>
          </w:p>
          <w:p w14:paraId="44A88132" w14:textId="77777777" w:rsidR="00B33027" w:rsidRPr="00874FEB" w:rsidRDefault="00B33027" w:rsidP="004F2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3" w:type="dxa"/>
          </w:tcPr>
          <w:p w14:paraId="7BC70C9E" w14:textId="05D53924" w:rsidR="00570906" w:rsidRPr="00874FEB" w:rsidRDefault="00570906" w:rsidP="00874F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группах.</w:t>
            </w:r>
          </w:p>
          <w:p w14:paraId="719FCD52" w14:textId="1E6DF7C5" w:rsidR="00570906" w:rsidRPr="00874FEB" w:rsidRDefault="00570906" w:rsidP="00874FEB">
            <w:pPr>
              <w:spacing w:line="360" w:lineRule="auto"/>
              <w:ind w:right="10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сколько осей симметрии может иметь фигура? На партах у вас лежат геометрические фигуры. Ваша задача самостоятельно определить, сколько осей симметрии имеют каждая фигура. Определите самую «симметричную» и самую «несимметричную» фигуру.</w:t>
            </w:r>
          </w:p>
          <w:p w14:paraId="371E9530" w14:textId="77777777" w:rsidR="00B33027" w:rsidRPr="00874FEB" w:rsidRDefault="00570906" w:rsidP="00874FEB">
            <w:pPr>
              <w:spacing w:line="360" w:lineRule="auto"/>
              <w:ind w:left="108" w:right="20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eastAsia="Calibri" w:hAnsi="Times New Roman" w:cs="Times New Roman"/>
                <w:sz w:val="28"/>
                <w:szCs w:val="28"/>
              </w:rPr>
              <w:object w:dxaOrig="3315" w:dyaOrig="2475" w14:anchorId="5F9BA8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32.75pt" o:ole="">
                  <v:imagedata r:id="rId5" o:title=""/>
                </v:shape>
                <o:OLEObject Type="Embed" ProgID="PowerPoint.Slide.12" ShapeID="_x0000_i1025" DrawAspect="Content" ObjectID="_1698093234" r:id="rId6"/>
              </w:object>
            </w:r>
          </w:p>
          <w:p w14:paraId="6F9B41C2" w14:textId="77777777" w:rsidR="00570906" w:rsidRPr="00874FEB" w:rsidRDefault="00570906" w:rsidP="00874FEB">
            <w:pPr>
              <w:spacing w:line="360" w:lineRule="auto"/>
              <w:ind w:left="108" w:right="6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41F7A3" w14:textId="77777777" w:rsidR="00570906" w:rsidRPr="00874FEB" w:rsidRDefault="00570906" w:rsidP="00874FE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Определите: симметрична фигура или нет?</w:t>
            </w:r>
          </w:p>
          <w:p w14:paraId="01C5FC83" w14:textId="77777777" w:rsidR="00570906" w:rsidRPr="00874FEB" w:rsidRDefault="00570906" w:rsidP="00874FE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0"/>
              <w:gridCol w:w="2336"/>
              <w:gridCol w:w="830"/>
            </w:tblGrid>
            <w:tr w:rsidR="00570906" w:rsidRPr="00874FEB" w14:paraId="2F93C953" w14:textId="77777777" w:rsidTr="00FA7900">
              <w:tc>
                <w:tcPr>
                  <w:tcW w:w="562" w:type="dxa"/>
                </w:tcPr>
                <w:p w14:paraId="2374EE54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10" w:type="dxa"/>
                </w:tcPr>
                <w:p w14:paraId="57E7E3F5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фигура</w:t>
                  </w:r>
                </w:p>
              </w:tc>
              <w:tc>
                <w:tcPr>
                  <w:tcW w:w="2336" w:type="dxa"/>
                </w:tcPr>
                <w:p w14:paraId="76211DDE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Симметрична «+»</w:t>
                  </w:r>
                </w:p>
              </w:tc>
              <w:tc>
                <w:tcPr>
                  <w:tcW w:w="830" w:type="dxa"/>
                </w:tcPr>
                <w:p w14:paraId="6F83D51E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Несимметрична «-»</w:t>
                  </w:r>
                </w:p>
              </w:tc>
            </w:tr>
            <w:tr w:rsidR="00570906" w:rsidRPr="00874FEB" w14:paraId="7AB2E8E2" w14:textId="77777777" w:rsidTr="00FA7900">
              <w:tc>
                <w:tcPr>
                  <w:tcW w:w="562" w:type="dxa"/>
                </w:tcPr>
                <w:p w14:paraId="539F3E82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10" w:type="dxa"/>
                </w:tcPr>
                <w:p w14:paraId="1F2DD466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6" w:type="dxa"/>
                </w:tcPr>
                <w:p w14:paraId="3C3A185C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0" w:type="dxa"/>
                </w:tcPr>
                <w:p w14:paraId="1BC549F4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0906" w:rsidRPr="00874FEB" w14:paraId="00F35E43" w14:textId="77777777" w:rsidTr="00FA7900">
              <w:tc>
                <w:tcPr>
                  <w:tcW w:w="562" w:type="dxa"/>
                </w:tcPr>
                <w:p w14:paraId="3C9D1EBD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10" w:type="dxa"/>
                </w:tcPr>
                <w:p w14:paraId="72B0FD37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6" w:type="dxa"/>
                </w:tcPr>
                <w:p w14:paraId="0AEF2EE7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0" w:type="dxa"/>
                </w:tcPr>
                <w:p w14:paraId="14E71A94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0906" w:rsidRPr="00874FEB" w14:paraId="0E05DDF8" w14:textId="77777777" w:rsidTr="00FA7900">
              <w:tc>
                <w:tcPr>
                  <w:tcW w:w="562" w:type="dxa"/>
                </w:tcPr>
                <w:p w14:paraId="10A0333F" w14:textId="12212812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10" w:type="dxa"/>
                </w:tcPr>
                <w:p w14:paraId="6CDABDB8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6" w:type="dxa"/>
                </w:tcPr>
                <w:p w14:paraId="1EAD20C6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0" w:type="dxa"/>
                </w:tcPr>
                <w:p w14:paraId="72CF192E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0906" w:rsidRPr="00874FEB" w14:paraId="7F547E9F" w14:textId="77777777" w:rsidTr="00FA7900">
              <w:tc>
                <w:tcPr>
                  <w:tcW w:w="562" w:type="dxa"/>
                </w:tcPr>
                <w:p w14:paraId="6F991C5F" w14:textId="678A8A2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10" w:type="dxa"/>
                </w:tcPr>
                <w:p w14:paraId="5FE24F76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6" w:type="dxa"/>
                </w:tcPr>
                <w:p w14:paraId="080F51E4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0" w:type="dxa"/>
                </w:tcPr>
                <w:p w14:paraId="4EC53A25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0906" w:rsidRPr="00874FEB" w14:paraId="0FE9A1F9" w14:textId="77777777" w:rsidTr="00FA7900">
              <w:tc>
                <w:tcPr>
                  <w:tcW w:w="562" w:type="dxa"/>
                </w:tcPr>
                <w:p w14:paraId="3256BD6A" w14:textId="10F789DA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10" w:type="dxa"/>
                </w:tcPr>
                <w:p w14:paraId="44AD60C7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6" w:type="dxa"/>
                </w:tcPr>
                <w:p w14:paraId="4A6680E4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0" w:type="dxa"/>
                </w:tcPr>
                <w:p w14:paraId="596B996C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0906" w:rsidRPr="00874FEB" w14:paraId="368BBE77" w14:textId="77777777" w:rsidTr="00FA7900">
              <w:tc>
                <w:tcPr>
                  <w:tcW w:w="562" w:type="dxa"/>
                </w:tcPr>
                <w:p w14:paraId="4E290720" w14:textId="2A16B033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110" w:type="dxa"/>
                </w:tcPr>
                <w:p w14:paraId="17033E4B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6" w:type="dxa"/>
                </w:tcPr>
                <w:p w14:paraId="72796F00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0" w:type="dxa"/>
                </w:tcPr>
                <w:p w14:paraId="37A45633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0906" w:rsidRPr="00874FEB" w14:paraId="332E8390" w14:textId="77777777" w:rsidTr="00FA7900">
              <w:tc>
                <w:tcPr>
                  <w:tcW w:w="562" w:type="dxa"/>
                </w:tcPr>
                <w:p w14:paraId="439FD1C0" w14:textId="1A7A0BD3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110" w:type="dxa"/>
                </w:tcPr>
                <w:p w14:paraId="653E8CF6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6" w:type="dxa"/>
                </w:tcPr>
                <w:p w14:paraId="2BB2ADE2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0" w:type="dxa"/>
                </w:tcPr>
                <w:p w14:paraId="00C57BE4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0906" w:rsidRPr="00874FEB" w14:paraId="294280EC" w14:textId="77777777" w:rsidTr="00FA7900">
              <w:tc>
                <w:tcPr>
                  <w:tcW w:w="562" w:type="dxa"/>
                </w:tcPr>
                <w:p w14:paraId="51788EFA" w14:textId="7758A2E4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110" w:type="dxa"/>
                </w:tcPr>
                <w:p w14:paraId="1911FCD7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6" w:type="dxa"/>
                </w:tcPr>
                <w:p w14:paraId="621D8CC9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0" w:type="dxa"/>
                </w:tcPr>
                <w:p w14:paraId="22AEDC34" w14:textId="77777777" w:rsidR="00570906" w:rsidRPr="00874FEB" w:rsidRDefault="00570906" w:rsidP="00874F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373D030" w14:textId="77777777" w:rsidR="00570906" w:rsidRPr="00874FEB" w:rsidRDefault="00570906" w:rsidP="00874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- Почему вы так решили?</w:t>
            </w:r>
          </w:p>
          <w:p w14:paraId="5D067C7B" w14:textId="77777777" w:rsidR="00570906" w:rsidRPr="00874FEB" w:rsidRDefault="00570906" w:rsidP="00874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- Как вы определяли?</w:t>
            </w:r>
          </w:p>
          <w:p w14:paraId="5CE2651E" w14:textId="77777777" w:rsidR="00570906" w:rsidRPr="00874FEB" w:rsidRDefault="00570906" w:rsidP="00874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E1DBE" w14:textId="77777777" w:rsidR="00570906" w:rsidRPr="00874FEB" w:rsidRDefault="00570906" w:rsidP="00874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14:paraId="73D7E6CD" w14:textId="77777777" w:rsidR="00570906" w:rsidRPr="00874FEB" w:rsidRDefault="00570906" w:rsidP="00874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38B09" w14:textId="785932BF" w:rsidR="00570906" w:rsidRPr="00874FEB" w:rsidRDefault="00570906" w:rsidP="00874FEB">
            <w:pPr>
              <w:spacing w:line="360" w:lineRule="auto"/>
              <w:ind w:left="108" w:right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Исследуя фигуры, учащиеся приходят к выводу, что у треугольника одна ось симметрии, у прямоугольника две оси симметрии. Квадрат имеет четыре оси симметрии, а круг - множество осей симметрии.</w:t>
            </w:r>
          </w:p>
        </w:tc>
      </w:tr>
      <w:tr w:rsidR="00264B0D" w:rsidRPr="00874FEB" w14:paraId="64FE5784" w14:textId="77777777" w:rsidTr="00FA7900">
        <w:tc>
          <w:tcPr>
            <w:tcW w:w="2250" w:type="dxa"/>
          </w:tcPr>
          <w:p w14:paraId="5A7FB13E" w14:textId="5675ABC4" w:rsidR="00B33027" w:rsidRPr="00874FEB" w:rsidRDefault="00B33027" w:rsidP="00874FEB">
            <w:pPr>
              <w:tabs>
                <w:tab w:val="left" w:pos="0"/>
              </w:tabs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первичного повторения. </w:t>
            </w:r>
          </w:p>
        </w:tc>
        <w:tc>
          <w:tcPr>
            <w:tcW w:w="8523" w:type="dxa"/>
          </w:tcPr>
          <w:p w14:paraId="1AFAB8F4" w14:textId="77777777" w:rsidR="00190A47" w:rsidRPr="00874FEB" w:rsidRDefault="00190A47" w:rsidP="00B7034B">
            <w:pPr>
              <w:spacing w:line="360" w:lineRule="auto"/>
              <w:ind w:right="11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группа. 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Симметрия в мире животных</w:t>
            </w: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F963332" w14:textId="77777777" w:rsidR="00190A47" w:rsidRPr="00874FEB" w:rsidRDefault="00190A47" w:rsidP="00B7034B">
            <w:pPr>
              <w:numPr>
                <w:ilvl w:val="0"/>
                <w:numId w:val="7"/>
              </w:numPr>
              <w:spacing w:line="360" w:lineRule="auto"/>
              <w:ind w:right="11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На белой бумаге перед вами – контур бабочки. Проведите ось симметрии, раскрасьте бабочку в соответствии с правилами симметрии.</w:t>
            </w:r>
          </w:p>
          <w:p w14:paraId="6036D4BC" w14:textId="77777777" w:rsidR="00190A47" w:rsidRPr="00874FEB" w:rsidRDefault="00190A47" w:rsidP="00B7034B">
            <w:pPr>
              <w:numPr>
                <w:ilvl w:val="0"/>
                <w:numId w:val="7"/>
              </w:numPr>
              <w:spacing w:line="360" w:lineRule="auto"/>
              <w:ind w:right="11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 оси симметрии у данных животных.</w:t>
            </w:r>
          </w:p>
          <w:p w14:paraId="328C2CC1" w14:textId="148E62F4" w:rsidR="00190A47" w:rsidRPr="00874FEB" w:rsidRDefault="00190A47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D6013D" wp14:editId="27D89E92">
                  <wp:extent cx="755504" cy="1028700"/>
                  <wp:effectExtent l="0" t="0" r="6985" b="0"/>
                  <wp:docPr id="9" name="Рисунок 9" descr="image023_5.jpg (549Ã8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023_5.jpg (549Ã82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8" t="43186" r="32662"/>
                          <a:stretch/>
                        </pic:blipFill>
                        <pic:spPr bwMode="auto">
                          <a:xfrm flipH="1">
                            <a:off x="0" y="0"/>
                            <a:ext cx="763199" cy="103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ECE7AF" wp14:editId="42810322">
                  <wp:extent cx="641088" cy="742950"/>
                  <wp:effectExtent l="0" t="0" r="6985" b="0"/>
                  <wp:docPr id="17" name="Рисунок 17" descr="hello_html_5ac61173.jpg (900Ã10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ello_html_5ac61173.jpg (900Ã104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1061" cy="75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1DD968" wp14:editId="0A2A51BD">
                  <wp:extent cx="1282700" cy="448088"/>
                  <wp:effectExtent l="0" t="0" r="0" b="9525"/>
                  <wp:docPr id="26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08908" cy="457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6F352" w14:textId="3225A6BF" w:rsidR="00190A47" w:rsidRPr="00874FEB" w:rsidRDefault="00190A47" w:rsidP="00874FE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3"/>
              <w:gridCol w:w="15"/>
              <w:gridCol w:w="1217"/>
              <w:gridCol w:w="1200"/>
              <w:gridCol w:w="1332"/>
            </w:tblGrid>
            <w:tr w:rsidR="00190A47" w:rsidRPr="00874FEB" w14:paraId="7D0F6D2C" w14:textId="77777777" w:rsidTr="00FA7900">
              <w:tc>
                <w:tcPr>
                  <w:tcW w:w="854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DB6ED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 №1</w:t>
                  </w:r>
                </w:p>
              </w:tc>
            </w:tr>
            <w:tr w:rsidR="00190A47" w:rsidRPr="00874FEB" w14:paraId="7D70C5D3" w14:textId="77777777" w:rsidTr="00FA7900">
              <w:tc>
                <w:tcPr>
                  <w:tcW w:w="4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C3156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D8FED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бабочка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74F37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лев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6BBD6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гусеница</w:t>
                  </w:r>
                </w:p>
              </w:tc>
            </w:tr>
            <w:tr w:rsidR="00190A47" w:rsidRPr="00874FEB" w14:paraId="7247A810" w14:textId="77777777" w:rsidTr="00FA7900">
              <w:tc>
                <w:tcPr>
                  <w:tcW w:w="4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21B9F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Вертикальная ось симметрии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A9939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50038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61605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0A47" w:rsidRPr="00874FEB" w14:paraId="6BFA483F" w14:textId="77777777" w:rsidTr="00FA7900">
              <w:tc>
                <w:tcPr>
                  <w:tcW w:w="4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75D62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Горизонтальная ось симметрии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63DE9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1EE29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A5E8E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0A47" w:rsidRPr="00874FEB" w14:paraId="6791BAFA" w14:textId="77777777" w:rsidTr="00FA7900">
              <w:tc>
                <w:tcPr>
                  <w:tcW w:w="4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290D8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Две оси симметрии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BA755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F1AE8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80483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0A47" w:rsidRPr="00874FEB" w14:paraId="1E707356" w14:textId="77777777" w:rsidTr="00FA7900">
              <w:tc>
                <w:tcPr>
                  <w:tcW w:w="4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EFB29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Нет оси симметрии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634C7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38AD0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12335" w14:textId="77777777" w:rsidR="00190A47" w:rsidRPr="00874FEB" w:rsidRDefault="00190A4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97AC1E7" w14:textId="77777777" w:rsidR="00190A47" w:rsidRPr="00874FEB" w:rsidRDefault="00190A47" w:rsidP="00874FE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9DB6A3" w14:textId="77777777" w:rsidR="00190A47" w:rsidRPr="00874FEB" w:rsidRDefault="00190A47" w:rsidP="00B7034B">
            <w:pPr>
              <w:spacing w:line="360" w:lineRule="auto"/>
              <w:ind w:right="13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группа.   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Симметрия в мире растений</w:t>
            </w: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B7472D8" w14:textId="77777777" w:rsidR="00190A47" w:rsidRPr="00874FEB" w:rsidRDefault="00190A47" w:rsidP="00B7034B">
            <w:pPr>
              <w:numPr>
                <w:ilvl w:val="0"/>
                <w:numId w:val="8"/>
              </w:numPr>
              <w:spacing w:line="360" w:lineRule="auto"/>
              <w:ind w:right="13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Перед вами – одна половинка известного всем растения, вторая его половинка рассыпалась в виде мозаики. Склейте растение и проведите оси симметрии.</w:t>
            </w:r>
          </w:p>
          <w:p w14:paraId="2D6683F7" w14:textId="19883761" w:rsidR="00190A47" w:rsidRPr="00874FEB" w:rsidRDefault="00190A47" w:rsidP="00B7034B">
            <w:pPr>
              <w:numPr>
                <w:ilvl w:val="0"/>
                <w:numId w:val="8"/>
              </w:numPr>
              <w:spacing w:line="360" w:lineRule="auto"/>
              <w:ind w:right="13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 оси симметрии у данных растений.</w:t>
            </w:r>
          </w:p>
          <w:p w14:paraId="19C13C10" w14:textId="2529F1A7" w:rsidR="00475E8B" w:rsidRPr="00874FEB" w:rsidRDefault="00475E8B" w:rsidP="00874FEB">
            <w:pPr>
              <w:spacing w:line="360" w:lineRule="auto"/>
              <w:ind w:left="720" w:right="13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286437" w14:textId="6973B399" w:rsidR="00475E8B" w:rsidRPr="00874FEB" w:rsidRDefault="00475E8B" w:rsidP="00874FEB">
            <w:pPr>
              <w:spacing w:line="36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657C80" wp14:editId="13417B5E">
                  <wp:extent cx="2047875" cy="899284"/>
                  <wp:effectExtent l="0" t="0" r="0" b="0"/>
                  <wp:docPr id="32" name="Рисунок 32" descr="image023_5.jpg (549Ã8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023_5.jpg (549Ã82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11" t="18599" b="57005"/>
                          <a:stretch/>
                        </pic:blipFill>
                        <pic:spPr bwMode="auto">
                          <a:xfrm>
                            <a:off x="0" y="0"/>
                            <a:ext cx="2058652" cy="90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6421DF" wp14:editId="12E7CBE9">
                  <wp:extent cx="766445" cy="953798"/>
                  <wp:effectExtent l="0" t="0" r="0" b="0"/>
                  <wp:docPr id="21" name="Рисунок 21" descr="9410-raskraska-Tsvetok-po-kletochkam.jpg (900Ã11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9410-raskraska-Tsvetok-po-kletochkam.jpg (900Ã11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303" cy="958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BDF456" wp14:editId="1D828755">
                  <wp:extent cx="1265542" cy="790575"/>
                  <wp:effectExtent l="0" t="0" r="0" b="0"/>
                  <wp:docPr id="28" name="Рисунок 28" descr="0003-006-TSentralnaja-simmetrija.jpg (1503Ã9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003-006-TSentralnaja-simmetrija.jpg (1503Ã93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33" cy="79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E3780" w14:textId="77777777" w:rsidR="00475E8B" w:rsidRPr="00874FEB" w:rsidRDefault="00475E8B" w:rsidP="00874FEB">
            <w:pPr>
              <w:spacing w:line="36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11"/>
              <w:gridCol w:w="885"/>
              <w:gridCol w:w="1200"/>
              <w:gridCol w:w="2093"/>
            </w:tblGrid>
            <w:tr w:rsidR="00E81AA5" w:rsidRPr="00874FEB" w14:paraId="2A5B87AF" w14:textId="77777777" w:rsidTr="00FA7900">
              <w:tc>
                <w:tcPr>
                  <w:tcW w:w="79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6A7D73" w14:textId="32069AEC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 №2</w:t>
                  </w:r>
                </w:p>
              </w:tc>
            </w:tr>
            <w:tr w:rsidR="00E81AA5" w:rsidRPr="00874FEB" w14:paraId="2AC5D4F6" w14:textId="255578F7" w:rsidTr="00FA7900">
              <w:tc>
                <w:tcPr>
                  <w:tcW w:w="3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1156D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E0B57" w14:textId="238D3C5D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цветок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24CE3" w14:textId="3463F4C0" w:rsidR="00E81AA5" w:rsidRPr="00874FEB" w:rsidRDefault="00475E8B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лист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E57D2" w14:textId="03D4F91A" w:rsidR="00E81AA5" w:rsidRPr="00874FEB" w:rsidRDefault="00475E8B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яблоко</w:t>
                  </w:r>
                </w:p>
              </w:tc>
            </w:tr>
            <w:tr w:rsidR="00E81AA5" w:rsidRPr="00874FEB" w14:paraId="3FE1BDD5" w14:textId="0C18B5EA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7985E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Вертикальная ось симметрии</w:t>
                  </w:r>
                </w:p>
              </w:tc>
              <w:tc>
                <w:tcPr>
                  <w:tcW w:w="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6B45A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CA6F0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78782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AA5" w:rsidRPr="00874FEB" w14:paraId="4A03C1B8" w14:textId="126AA747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C65C0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Горизонтальная ось симметрии</w:t>
                  </w:r>
                </w:p>
              </w:tc>
              <w:tc>
                <w:tcPr>
                  <w:tcW w:w="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FBBC8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30727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01587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AA5" w:rsidRPr="00874FEB" w14:paraId="4174244C" w14:textId="51B7E5D7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B966D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Две оси симметрии</w:t>
                  </w:r>
                </w:p>
              </w:tc>
              <w:tc>
                <w:tcPr>
                  <w:tcW w:w="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1E67C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0AE33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938AF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AA5" w:rsidRPr="00874FEB" w14:paraId="717C1750" w14:textId="630AD8DC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15E30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Нет оси симметрии</w:t>
                  </w:r>
                </w:p>
              </w:tc>
              <w:tc>
                <w:tcPr>
                  <w:tcW w:w="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BED51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96874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E5CB8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0E156BF" w14:textId="77777777" w:rsidR="00190A47" w:rsidRPr="00874FEB" w:rsidRDefault="00190A47" w:rsidP="00874FE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C9CA2E" w14:textId="77777777" w:rsidR="00190A47" w:rsidRPr="00874FEB" w:rsidRDefault="00190A47" w:rsidP="00B7034B">
            <w:pPr>
              <w:spacing w:line="360" w:lineRule="auto"/>
              <w:ind w:right="20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группа.  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Симметрия в мире архитектуры</w:t>
            </w: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B5E3D06" w14:textId="77777777" w:rsidR="00190A47" w:rsidRPr="00874FEB" w:rsidRDefault="00190A47" w:rsidP="00B7034B">
            <w:pPr>
              <w:numPr>
                <w:ilvl w:val="0"/>
                <w:numId w:val="9"/>
              </w:numPr>
              <w:spacing w:line="360" w:lineRule="auto"/>
              <w:ind w:right="20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Построить с учетом воображаемой линии симметрии необычный замок, в котором вам хотелось бы жить.</w:t>
            </w:r>
          </w:p>
          <w:p w14:paraId="5957E1D3" w14:textId="4B2298FB" w:rsidR="00190A47" w:rsidRPr="00874FEB" w:rsidRDefault="00190A47" w:rsidP="00B7034B">
            <w:pPr>
              <w:numPr>
                <w:ilvl w:val="0"/>
                <w:numId w:val="9"/>
              </w:numPr>
              <w:spacing w:line="360" w:lineRule="auto"/>
              <w:ind w:right="20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 оси симметрии у данных памятников архитектуры.</w:t>
            </w:r>
          </w:p>
          <w:tbl>
            <w:tblPr>
              <w:tblStyle w:val="a3"/>
              <w:tblpPr w:leftFromText="180" w:rightFromText="180" w:vertAnchor="text" w:horzAnchor="page" w:tblpX="1" w:tblpY="7819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1D4DC7" w:rsidRPr="00874FEB" w14:paraId="11074139" w14:textId="77777777" w:rsidTr="00FA7900"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4344C" w14:textId="77777777" w:rsidR="001D4DC7" w:rsidRPr="00874FEB" w:rsidRDefault="001D4DC7" w:rsidP="00874FEB">
                  <w:pPr>
                    <w:spacing w:line="360" w:lineRule="auto"/>
                    <w:ind w:right="201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0" w:name="_Hlk87473995"/>
                  <w:bookmarkStart w:id="1" w:name="_Hlk87475423"/>
                  <w:proofErr w:type="gramStart"/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  В</w:t>
                  </w:r>
                  <w:proofErr w:type="gramEnd"/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Х  П  Т  Ш  Е  Н  Ф  Ж  С  Б  Э  К   Г  З  Ч</w:t>
                  </w:r>
                </w:p>
              </w:tc>
            </w:tr>
          </w:tbl>
          <w:bookmarkEnd w:id="0"/>
          <w:bookmarkEnd w:id="1"/>
          <w:p w14:paraId="0953C3A2" w14:textId="3B8D512E" w:rsidR="00E81AA5" w:rsidRPr="00874FEB" w:rsidRDefault="00E81AA5" w:rsidP="00B7034B">
            <w:pPr>
              <w:spacing w:line="360" w:lineRule="auto"/>
              <w:ind w:left="720" w:right="20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530BC0" wp14:editId="3027FA2D">
                  <wp:extent cx="1014412" cy="1352550"/>
                  <wp:effectExtent l="0" t="0" r="0" b="0"/>
                  <wp:docPr id="18" name="Рисунок 18" descr="raskraski-po-kletochkam-2.jpg (750Ã1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askraski-po-kletochkam-2.jpg (750Ã10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77" cy="136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F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874F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7F3C1A" wp14:editId="6C9286F0">
                  <wp:extent cx="2119488" cy="1162050"/>
                  <wp:effectExtent l="0" t="0" r="0" b="0"/>
                  <wp:docPr id="31" name="Рисунок 31" descr="https://cdn2.arhivurokov.ru/multiurok/html/2018/06/07/s_5b18c59793e5e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cdn2.arhivurokov.ru/multiurok/html/2018/06/07/s_5b18c59793e5e/img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9" t="23520" r="3143" b="12122"/>
                          <a:stretch/>
                        </pic:blipFill>
                        <pic:spPr bwMode="auto">
                          <a:xfrm>
                            <a:off x="0" y="0"/>
                            <a:ext cx="2146545" cy="11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DE2685" w14:textId="77777777" w:rsidR="00E81AA5" w:rsidRPr="00874FEB" w:rsidRDefault="00E81AA5" w:rsidP="00B7034B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11"/>
              <w:gridCol w:w="1155"/>
              <w:gridCol w:w="1110"/>
              <w:gridCol w:w="1913"/>
            </w:tblGrid>
            <w:tr w:rsidR="00E81AA5" w:rsidRPr="00874FEB" w14:paraId="331E116E" w14:textId="77777777" w:rsidTr="00FA7900">
              <w:tc>
                <w:tcPr>
                  <w:tcW w:w="79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F16E4" w14:textId="426D984F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 №</w:t>
                  </w:r>
                  <w:r w:rsidR="001D4DC7"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E81AA5" w:rsidRPr="00874FEB" w14:paraId="088398E4" w14:textId="32DA88D5" w:rsidTr="00FA7900">
              <w:tc>
                <w:tcPr>
                  <w:tcW w:w="3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F7251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16098" w14:textId="54B26CEB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замок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E7A31" w14:textId="460D7784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башня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01A0A" w14:textId="757B7CD1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</w:t>
                  </w:r>
                </w:p>
              </w:tc>
            </w:tr>
            <w:tr w:rsidR="00E81AA5" w:rsidRPr="00874FEB" w14:paraId="69BB195F" w14:textId="2F324CF8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D04FF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Вертикальная ось симметрии</w:t>
                  </w:r>
                </w:p>
              </w:tc>
              <w:tc>
                <w:tcPr>
                  <w:tcW w:w="11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57DE2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C44F2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F8A94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AA5" w:rsidRPr="00874FEB" w14:paraId="3E1883D4" w14:textId="7CD00D14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93C49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Горизонтальная ось симметрии</w:t>
                  </w:r>
                </w:p>
              </w:tc>
              <w:tc>
                <w:tcPr>
                  <w:tcW w:w="11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A9024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24C3D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2AA4E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AA5" w:rsidRPr="00874FEB" w14:paraId="23E2402F" w14:textId="5BFB2585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6322F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Две оси симметрии</w:t>
                  </w:r>
                </w:p>
              </w:tc>
              <w:tc>
                <w:tcPr>
                  <w:tcW w:w="11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00A92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441F3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B3496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AA5" w:rsidRPr="00874FEB" w14:paraId="0C6FD657" w14:textId="431B4DBE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506F1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Нет оси симметрии</w:t>
                  </w:r>
                </w:p>
              </w:tc>
              <w:tc>
                <w:tcPr>
                  <w:tcW w:w="11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2A69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588EC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253CF" w14:textId="77777777" w:rsidR="00E81AA5" w:rsidRPr="00874FEB" w:rsidRDefault="00E81AA5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B7F42E8" w14:textId="77777777" w:rsidR="00190A47" w:rsidRPr="00874FEB" w:rsidRDefault="00190A47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367D4B" w14:textId="77777777" w:rsidR="00190A47" w:rsidRPr="00874FEB" w:rsidRDefault="00190A47" w:rsidP="00B7034B">
            <w:pPr>
              <w:spacing w:line="360" w:lineRule="auto"/>
              <w:ind w:right="14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4 группа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.   Симметрия в русском языке</w:t>
            </w: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1719D3B" w14:textId="77777777" w:rsidR="00190A47" w:rsidRPr="00874FEB" w:rsidRDefault="00190A47" w:rsidP="00B7034B">
            <w:pPr>
              <w:numPr>
                <w:ilvl w:val="0"/>
                <w:numId w:val="10"/>
              </w:numPr>
              <w:spacing w:line="360" w:lineRule="auto"/>
              <w:ind w:right="14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Вспомнить и записать 3 слова или фразы – палиндромы (читаемые слева направо и справа налево одинаково). Определить у них оси симметрии.</w:t>
            </w:r>
          </w:p>
          <w:p w14:paraId="0EA9CB5C" w14:textId="77777777" w:rsidR="00190A47" w:rsidRPr="00874FEB" w:rsidRDefault="00190A47" w:rsidP="00B7034B">
            <w:pPr>
              <w:numPr>
                <w:ilvl w:val="0"/>
                <w:numId w:val="10"/>
              </w:numPr>
              <w:spacing w:line="360" w:lineRule="auto"/>
              <w:ind w:right="14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 оси симметрии у данных букв русского языка и разбить их на группы:</w:t>
            </w:r>
          </w:p>
          <w:p w14:paraId="27F6BA8A" w14:textId="391F09B9" w:rsidR="00B33027" w:rsidRPr="00874FEB" w:rsidRDefault="00B33027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C4C72F" w14:textId="77777777" w:rsidR="00475E8B" w:rsidRPr="00874FEB" w:rsidRDefault="00475E8B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1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89"/>
            </w:tblGrid>
            <w:tr w:rsidR="00475E8B" w:rsidRPr="00874FEB" w14:paraId="675EC100" w14:textId="77777777" w:rsidTr="00FA7900">
              <w:tc>
                <w:tcPr>
                  <w:tcW w:w="7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E603C" w14:textId="77777777" w:rsidR="00475E8B" w:rsidRPr="00874FEB" w:rsidRDefault="00475E8B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proofErr w:type="gramStart"/>
                  <w:r w:rsidRPr="00874F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ПОП,  ЗАКАЗ</w:t>
                  </w:r>
                  <w:proofErr w:type="gramEnd"/>
                  <w:r w:rsidRPr="00874F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,  ДОВОД,  ДОХОД,  КАЗАК,  ПОТОП,  ТОПОТ, АННА, АЛЛА, КАЗАК, ШАЛАШ  .</w:t>
                  </w:r>
                </w:p>
              </w:tc>
            </w:tr>
          </w:tbl>
          <w:p w14:paraId="5CD4AC7B" w14:textId="65E9DDD9" w:rsidR="00475E8B" w:rsidRPr="00874FEB" w:rsidRDefault="00475E8B" w:rsidP="00874FE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F0AEA3" w14:textId="77777777" w:rsidR="00475E8B" w:rsidRPr="00874FEB" w:rsidRDefault="00475E8B" w:rsidP="00874FE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875F72" w14:textId="77777777" w:rsidR="00475E8B" w:rsidRPr="00874FEB" w:rsidRDefault="00475E8B" w:rsidP="00874FE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11"/>
              <w:gridCol w:w="2178"/>
              <w:gridCol w:w="2126"/>
            </w:tblGrid>
            <w:tr w:rsidR="001D4DC7" w:rsidRPr="00874FEB" w14:paraId="71E54B8C" w14:textId="77777777" w:rsidTr="00FA7900">
              <w:tc>
                <w:tcPr>
                  <w:tcW w:w="3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44518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B5699" w14:textId="3E52C598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62437" w14:textId="4E439EF5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буквы</w:t>
                  </w:r>
                </w:p>
              </w:tc>
            </w:tr>
            <w:tr w:rsidR="001D4DC7" w:rsidRPr="00874FEB" w14:paraId="6C5DF65B" w14:textId="77777777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02DB4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Вертикальная ось симметрии</w:t>
                  </w: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5FEFA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37337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4DC7" w:rsidRPr="00874FEB" w14:paraId="7A5D0402" w14:textId="77777777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0E4F0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Горизонтальная ось симметрии</w:t>
                  </w: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BA9F8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486C1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4DC7" w:rsidRPr="00874FEB" w14:paraId="4A0A890E" w14:textId="77777777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FB10B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Две оси симметрии</w:t>
                  </w: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7D7A1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7ECCA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4DC7" w:rsidRPr="00874FEB" w14:paraId="51B4ACE1" w14:textId="77777777" w:rsidTr="00FA7900"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8A86B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Нет оси симметрии</w:t>
                  </w: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1CB8A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A4F96" w14:textId="77777777" w:rsidR="001D4DC7" w:rsidRPr="00874FEB" w:rsidRDefault="001D4DC7" w:rsidP="00B7034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548FFB8" w14:textId="77777777" w:rsidR="001D4DC7" w:rsidRPr="00874FEB" w:rsidRDefault="001D4DC7" w:rsidP="00874FE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D8D270" w14:textId="49DF8F42" w:rsidR="001D4DC7" w:rsidRPr="00874FEB" w:rsidRDefault="001D4DC7" w:rsidP="00B7034B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16CD96" wp14:editId="0E8BEB23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182880</wp:posOffset>
                      </wp:positionV>
                      <wp:extent cx="799465" cy="681355"/>
                      <wp:effectExtent l="0" t="0" r="19685" b="234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9465" cy="6813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10132" id="Прямоугольник 1" o:spid="_x0000_s1026" style="position:absolute;margin-left:257.15pt;margin-top:14.4pt;width:62.95pt;height:5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" fillcolor="white [3201]" strokecolor="#4472c4 [3204]" strokeweight="1pt">
                      <v:path arrowok="t"/>
                    </v:rect>
                  </w:pict>
                </mc:Fallback>
              </mc:AlternateConten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По ходу защиты учитель составляет схему на доске:</w:t>
            </w:r>
          </w:p>
          <w:p w14:paraId="190DC62A" w14:textId="77777777" w:rsidR="001D4DC7" w:rsidRPr="00874FEB" w:rsidRDefault="001D4DC7" w:rsidP="00B7034B">
            <w:pPr>
              <w:tabs>
                <w:tab w:val="left" w:pos="5205"/>
              </w:tabs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90DF2" wp14:editId="0288E0B9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88265</wp:posOffset>
                      </wp:positionV>
                      <wp:extent cx="504825" cy="361950"/>
                      <wp:effectExtent l="0" t="38100" r="47625" b="190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48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D72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160.1pt;margin-top:6.95pt;width:39.75pt;height:28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21CA95" wp14:editId="2365AADF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126365</wp:posOffset>
                      </wp:positionV>
                      <wp:extent cx="485775" cy="304800"/>
                      <wp:effectExtent l="38100" t="38100" r="28575" b="190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8577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F81AD" id="Прямая со стрелкой 15" o:spid="_x0000_s1026" type="#_x0000_t32" style="position:absolute;margin-left:94.1pt;margin-top:9.95pt;width:38.25pt;height:24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8F758" wp14:editId="0615A5A4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120015</wp:posOffset>
                      </wp:positionV>
                      <wp:extent cx="485775" cy="304800"/>
                      <wp:effectExtent l="38100" t="38100" r="2857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8577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47ED2" id="Прямая со стрелкой 12" o:spid="_x0000_s1026" type="#_x0000_t32" style="position:absolute;margin-left:53.15pt;margin-top:9.45pt;width:38.25pt;height:24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" strokecolor="#4472c4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040AD" wp14:editId="5E3DD3E2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72390</wp:posOffset>
                      </wp:positionV>
                      <wp:extent cx="504825" cy="361950"/>
                      <wp:effectExtent l="0" t="38100" r="47625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48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2849F" id="Прямая со стрелкой 11" o:spid="_x0000_s1026" type="#_x0000_t32" style="position:absolute;margin-left:208.4pt;margin-top:5.7pt;width:39.75pt;height:2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" strokecolor="#4472c4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40780AEE" w14:textId="77777777" w:rsidR="001D4DC7" w:rsidRPr="00874FEB" w:rsidRDefault="001D4DC7" w:rsidP="00B7034B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6774C" wp14:editId="7E4B4B30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112395</wp:posOffset>
                      </wp:positionV>
                      <wp:extent cx="1476375" cy="1038225"/>
                      <wp:effectExtent l="0" t="0" r="2857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6375" cy="1038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8B3B8" id="Прямоугольник 10" o:spid="_x0000_s1026" style="position:absolute;margin-left:91.4pt;margin-top:8.85pt;width:11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" filled="f" strokecolor="#1f3763 [1604]" strokeweight="1pt">
                      <v:path arrowok="t"/>
                    </v:rect>
                  </w:pict>
                </mc:Fallback>
              </mc:AlternateContent>
            </w:r>
          </w:p>
          <w:p w14:paraId="5848315A" w14:textId="77777777" w:rsidR="001D4DC7" w:rsidRPr="00874FEB" w:rsidRDefault="001D4DC7" w:rsidP="00B7034B">
            <w:pPr>
              <w:tabs>
                <w:tab w:val="left" w:pos="2505"/>
              </w:tabs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Симметрия                    </w:t>
            </w:r>
          </w:p>
          <w:p w14:paraId="649A269B" w14:textId="77777777" w:rsidR="001D4DC7" w:rsidRPr="00874FEB" w:rsidRDefault="001D4DC7" w:rsidP="00B7034B">
            <w:pPr>
              <w:tabs>
                <w:tab w:val="left" w:pos="2505"/>
              </w:tabs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907390" wp14:editId="28C865DF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174625</wp:posOffset>
                      </wp:positionV>
                      <wp:extent cx="786130" cy="645160"/>
                      <wp:effectExtent l="0" t="0" r="13970" b="215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6130" cy="6451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93280" id="Прямоугольник 4" o:spid="_x0000_s1026" style="position:absolute;margin-left:257.15pt;margin-top:13.75pt;width:61.9pt;height:5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" fillcolor="white [3201]" strokecolor="#4472c4 [3204]" strokeweight="1pt">
                      <v:path arrowok="t"/>
                    </v:rect>
                  </w:pict>
                </mc:Fallback>
              </mc:AlternateConten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вокруг</w:t>
            </w:r>
          </w:p>
          <w:p w14:paraId="08C7EB25" w14:textId="77777777" w:rsidR="001D4DC7" w:rsidRPr="00874FEB" w:rsidRDefault="001D4DC7" w:rsidP="00B7034B">
            <w:pPr>
              <w:tabs>
                <w:tab w:val="left" w:pos="2505"/>
              </w:tabs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81F31E" wp14:editId="62589A7E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183515</wp:posOffset>
                      </wp:positionV>
                      <wp:extent cx="628650" cy="323850"/>
                      <wp:effectExtent l="0" t="0" r="76200" b="571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4F7C6" id="Прямая со стрелкой 20" o:spid="_x0000_s1026" type="#_x0000_t32" style="position:absolute;margin-left:154.1pt;margin-top:14.45pt;width:49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2BB062" wp14:editId="331A8CEC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193040</wp:posOffset>
                      </wp:positionV>
                      <wp:extent cx="514350" cy="323850"/>
                      <wp:effectExtent l="38100" t="0" r="19050" b="571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143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080D5" id="Прямая со стрелкой 19" o:spid="_x0000_s1026" type="#_x0000_t32" style="position:absolute;margin-left:88.85pt;margin-top:15.2pt;width:40.5pt;height:25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9D142D" wp14:editId="511BBF0A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173990</wp:posOffset>
                      </wp:positionV>
                      <wp:extent cx="628650" cy="323850"/>
                      <wp:effectExtent l="0" t="0" r="76200" b="571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13CA9" id="Прямая со стрелкой 14" o:spid="_x0000_s1026" type="#_x0000_t32" style="position:absolute;margin-left:207.65pt;margin-top:13.7pt;width:4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" strokecolor="#4472c4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CC16B" wp14:editId="3D14F718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193040</wp:posOffset>
                      </wp:positionV>
                      <wp:extent cx="514350" cy="323850"/>
                      <wp:effectExtent l="38100" t="0" r="19050" b="571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143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DEC73" id="Прямая со стрелкой 13" o:spid="_x0000_s1026" type="#_x0000_t32" style="position:absolute;margin-left:50.15pt;margin-top:15.2pt;width:40.5pt;height:2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" strokecolor="#4472c4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нас</w:t>
            </w:r>
          </w:p>
          <w:p w14:paraId="78948DF4" w14:textId="77777777" w:rsidR="001D4DC7" w:rsidRPr="00874FEB" w:rsidRDefault="001D4DC7" w:rsidP="00874FE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92F82" w14:textId="77777777" w:rsidR="002D0091" w:rsidRPr="00874FEB" w:rsidRDefault="002D0091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Cs/>
                <w:sz w:val="28"/>
                <w:szCs w:val="28"/>
              </w:rPr>
              <w:t>(прикрепляют возле стрелочек свои проекты, некоторые стрелочки остаются пустыми.)</w:t>
            </w:r>
          </w:p>
          <w:p w14:paraId="389A8E9F" w14:textId="4CE34132" w:rsidR="001D4DC7" w:rsidRPr="00874FEB" w:rsidRDefault="001D4DC7" w:rsidP="00874FE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64B0D" w:rsidRPr="00874FEB" w14:paraId="20F106A6" w14:textId="77777777" w:rsidTr="00FA7900">
        <w:trPr>
          <w:trHeight w:val="1265"/>
        </w:trPr>
        <w:tc>
          <w:tcPr>
            <w:tcW w:w="2250" w:type="dxa"/>
          </w:tcPr>
          <w:p w14:paraId="41BD8671" w14:textId="5C90C6C9" w:rsidR="00B33027" w:rsidRPr="00874FEB" w:rsidRDefault="00B33027" w:rsidP="00874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Этап информации о домашнем задании. </w:t>
            </w:r>
          </w:p>
          <w:p w14:paraId="64C8D65C" w14:textId="001B722F" w:rsidR="00B33027" w:rsidRPr="00874FEB" w:rsidRDefault="00B33027" w:rsidP="00703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3" w:type="dxa"/>
          </w:tcPr>
          <w:p w14:paraId="63C6BACD" w14:textId="70DECD27" w:rsidR="003E15BC" w:rsidRPr="00874FEB" w:rsidRDefault="003E15BC" w:rsidP="00B7034B">
            <w:pPr>
              <w:spacing w:line="360" w:lineRule="auto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Домашнее задание. 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решения).</w:t>
            </w:r>
          </w:p>
          <w:p w14:paraId="59F92356" w14:textId="77777777" w:rsidR="003E15BC" w:rsidRPr="00874FEB" w:rsidRDefault="003E15BC" w:rsidP="00B7034B">
            <w:pPr>
              <w:spacing w:line="360" w:lineRule="auto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Сделать рисунки симметричных фигур (1 вариант – растения; 2 вариант – животные, 3 вариант – другие объекты).</w:t>
            </w:r>
          </w:p>
          <w:p w14:paraId="07D47665" w14:textId="3B09030C" w:rsidR="00B33027" w:rsidRPr="00874FEB" w:rsidRDefault="00B33027" w:rsidP="00874F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0D" w:rsidRPr="00874FEB" w14:paraId="13C6A0BD" w14:textId="77777777" w:rsidTr="00FA7900">
        <w:tc>
          <w:tcPr>
            <w:tcW w:w="2250" w:type="dxa"/>
          </w:tcPr>
          <w:p w14:paraId="5998D32A" w14:textId="66FB1D1A" w:rsidR="00B33027" w:rsidRPr="00874FEB" w:rsidRDefault="00B33027" w:rsidP="00874F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урока. 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6E9C953" w14:textId="77777777" w:rsidR="00B33027" w:rsidRPr="00874FEB" w:rsidRDefault="00B33027" w:rsidP="00874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(Дать качественную оценку работы класса и отдельных учащихся).</w:t>
            </w:r>
          </w:p>
        </w:tc>
        <w:tc>
          <w:tcPr>
            <w:tcW w:w="8523" w:type="dxa"/>
          </w:tcPr>
          <w:p w14:paraId="50E54812" w14:textId="77777777" w:rsidR="002D0091" w:rsidRPr="00874FEB" w:rsidRDefault="002D0091" w:rsidP="00B7034B">
            <w:pPr>
              <w:spacing w:line="360" w:lineRule="auto"/>
              <w:ind w:right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-Давайте сделаем вывод (по таблице).</w:t>
            </w:r>
          </w:p>
          <w:p w14:paraId="070AAE77" w14:textId="77777777" w:rsidR="002D0091" w:rsidRPr="00874FEB" w:rsidRDefault="002D0091" w:rsidP="00B7034B">
            <w:pPr>
              <w:spacing w:line="360" w:lineRule="auto"/>
              <w:ind w:right="14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ВЫВОД:</w:t>
            </w:r>
          </w:p>
          <w:p w14:paraId="3FD3B497" w14:textId="77777777" w:rsidR="002D0091" w:rsidRPr="00874FEB" w:rsidRDefault="002D0091" w:rsidP="00B7034B">
            <w:pPr>
              <w:spacing w:line="360" w:lineRule="auto"/>
              <w:ind w:right="14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Симметрия может встречаться не только в указанных группах, но и в другой окружающей нас действительности. </w:t>
            </w:r>
            <w:r w:rsidRPr="00874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20)</w:t>
            </w:r>
          </w:p>
          <w:p w14:paraId="028DF38D" w14:textId="3BBCF9A9" w:rsidR="00B33027" w:rsidRPr="00874FEB" w:rsidRDefault="002D0091" w:rsidP="00B703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4BDEF2" wp14:editId="7CD0697E">
                  <wp:extent cx="1434253" cy="1075690"/>
                  <wp:effectExtent l="0" t="0" r="0" b="0"/>
                  <wp:docPr id="49" name="Рисунок 49" descr="http://900igr.net/up/datas/241856/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900igr.net/up/datas/241856/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663" cy="108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0F2DDD" wp14:editId="16F73F68">
                  <wp:extent cx="1457325" cy="1092994"/>
                  <wp:effectExtent l="0" t="0" r="0" b="0"/>
                  <wp:docPr id="43" name="Рисунок 43" descr="http://900igr.net/up/datas/241856/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900igr.net/up/datas/241856/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332" cy="110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AE0" w:rsidRPr="00874F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C29FFC" wp14:editId="52BC956C">
                  <wp:extent cx="1437640" cy="1078230"/>
                  <wp:effectExtent l="0" t="0" r="0" b="7620"/>
                  <wp:docPr id="47" name="Рисунок 47" descr="https://ds04.infourok.ru/uploads/ex/0904/000ec28b-4bd96ff3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ds04.infourok.ru/uploads/ex/0904/000ec28b-4bd96ff3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550" cy="109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0D" w:rsidRPr="00874FEB" w14:paraId="5771147D" w14:textId="77777777" w:rsidTr="00FA7900">
        <w:tc>
          <w:tcPr>
            <w:tcW w:w="2250" w:type="dxa"/>
          </w:tcPr>
          <w:p w14:paraId="46112FE0" w14:textId="77777777" w:rsidR="00B33027" w:rsidRPr="00874FEB" w:rsidRDefault="00B33027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Этап рефлексии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мин. </w:t>
            </w:r>
          </w:p>
          <w:p w14:paraId="25521B24" w14:textId="59DFB018" w:rsidR="00B33027" w:rsidRPr="00874FEB" w:rsidRDefault="00B33027" w:rsidP="00B703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3" w:type="dxa"/>
          </w:tcPr>
          <w:p w14:paraId="59E80CA4" w14:textId="77777777" w:rsidR="00B33027" w:rsidRPr="00874FEB" w:rsidRDefault="00B33027" w:rsidP="00B703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Рефлексия.  </w:t>
            </w:r>
          </w:p>
          <w:p w14:paraId="3639E43E" w14:textId="28F2D4C3" w:rsidR="00B33027" w:rsidRPr="00874FEB" w:rsidRDefault="00B33027" w:rsidP="00B703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B0AE0" w:rsidRPr="00874FEB">
              <w:rPr>
                <w:rFonts w:ascii="Times New Roman" w:hAnsi="Times New Roman" w:cs="Times New Roman"/>
                <w:sz w:val="28"/>
                <w:szCs w:val="28"/>
              </w:rPr>
              <w:t>еники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AE0" w:rsidRPr="00874FEB">
              <w:rPr>
                <w:rFonts w:ascii="Times New Roman" w:hAnsi="Times New Roman" w:cs="Times New Roman"/>
                <w:sz w:val="28"/>
                <w:szCs w:val="28"/>
              </w:rPr>
              <w:t>выбирают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AE0" w:rsidRPr="00874FEB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AE0"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B0AE0" w:rsidRPr="00874FEB">
              <w:rPr>
                <w:rFonts w:ascii="Times New Roman" w:hAnsi="Times New Roman" w:cs="Times New Roman"/>
                <w:sz w:val="28"/>
                <w:szCs w:val="28"/>
              </w:rPr>
              <w:t>вершения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 фраз</w:t>
            </w:r>
            <w:r w:rsidR="001B0AE0" w:rsidRPr="00874F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4FEB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14:paraId="508FEB29" w14:textId="77777777" w:rsidR="001B0AE0" w:rsidRPr="00874FEB" w:rsidRDefault="001B0AE0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 это правильность</w:t>
            </w:r>
          </w:p>
          <w:p w14:paraId="3C3D587D" w14:textId="77777777" w:rsidR="001B0AE0" w:rsidRPr="00874FEB" w:rsidRDefault="001B0AE0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– это завершенность</w:t>
            </w:r>
          </w:p>
          <w:p w14:paraId="686D648A" w14:textId="77777777" w:rsidR="001B0AE0" w:rsidRPr="00874FEB" w:rsidRDefault="001B0AE0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это равновесие </w:t>
            </w:r>
          </w:p>
          <w:p w14:paraId="18789006" w14:textId="3E2A2158" w:rsidR="001B0AE0" w:rsidRPr="00874FEB" w:rsidRDefault="001B0AE0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- устойчивость</w:t>
            </w:r>
          </w:p>
          <w:p w14:paraId="6439FD23" w14:textId="28623AEB" w:rsidR="001B0AE0" w:rsidRPr="00874FEB" w:rsidRDefault="001B0AE0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– спокойствие</w:t>
            </w:r>
          </w:p>
          <w:p w14:paraId="2E9C9936" w14:textId="77777777" w:rsidR="001B0AE0" w:rsidRPr="00874FEB" w:rsidRDefault="001B0AE0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красота </w:t>
            </w:r>
          </w:p>
          <w:p w14:paraId="1FB10215" w14:textId="1C94D751" w:rsidR="001B0AE0" w:rsidRPr="00874FEB" w:rsidRDefault="001B0AE0" w:rsidP="00B70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EB">
              <w:rPr>
                <w:rFonts w:ascii="Times New Roman" w:hAnsi="Times New Roman" w:cs="Times New Roman"/>
                <w:b/>
                <w:sz w:val="28"/>
                <w:szCs w:val="28"/>
              </w:rPr>
              <w:t>- гармония</w:t>
            </w:r>
          </w:p>
          <w:p w14:paraId="72BA5AFD" w14:textId="06D911E3" w:rsidR="00B33027" w:rsidRPr="00874FEB" w:rsidRDefault="00B33027" w:rsidP="00874F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4BCDB" w14:textId="77777777" w:rsidR="0021558F" w:rsidRPr="00A52A19" w:rsidRDefault="0021558F" w:rsidP="00A52A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54C184E" w14:textId="57858BB3" w:rsidR="000520B1" w:rsidRDefault="0018552C" w:rsidP="007038AD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sectPr w:rsidR="000520B1" w:rsidSect="00A52A19">
      <w:pgSz w:w="11906" w:h="16838"/>
      <w:pgMar w:top="425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6F1"/>
    <w:multiLevelType w:val="hybridMultilevel"/>
    <w:tmpl w:val="04B277E4"/>
    <w:lvl w:ilvl="0" w:tplc="ECCA94A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2AEA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E1CF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4EB8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2DA8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E81D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E97E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8BCC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EE65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C6312"/>
    <w:multiLevelType w:val="hybridMultilevel"/>
    <w:tmpl w:val="D100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5B0"/>
    <w:multiLevelType w:val="hybridMultilevel"/>
    <w:tmpl w:val="F594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7548"/>
    <w:multiLevelType w:val="hybridMultilevel"/>
    <w:tmpl w:val="2F5C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0EB8"/>
    <w:multiLevelType w:val="hybridMultilevel"/>
    <w:tmpl w:val="9F2CE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1D7"/>
    <w:multiLevelType w:val="hybridMultilevel"/>
    <w:tmpl w:val="4C70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C22A0"/>
    <w:multiLevelType w:val="hybridMultilevel"/>
    <w:tmpl w:val="23BC39E4"/>
    <w:lvl w:ilvl="0" w:tplc="BAC0C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D5786"/>
    <w:multiLevelType w:val="hybridMultilevel"/>
    <w:tmpl w:val="AEAC782C"/>
    <w:lvl w:ilvl="0" w:tplc="B2480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F3DAA"/>
    <w:multiLevelType w:val="hybridMultilevel"/>
    <w:tmpl w:val="BD2AAA7C"/>
    <w:lvl w:ilvl="0" w:tplc="E3D295C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AA33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A5CC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4278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81A2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E2DF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E8B7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0F9C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2C92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2C1A75"/>
    <w:multiLevelType w:val="hybridMultilevel"/>
    <w:tmpl w:val="3D5C6EFE"/>
    <w:lvl w:ilvl="0" w:tplc="7DC69AB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6B56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63D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AF4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88F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93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A6F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0F5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8CCF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60"/>
    <w:rsid w:val="000520B1"/>
    <w:rsid w:val="0018552C"/>
    <w:rsid w:val="00190A47"/>
    <w:rsid w:val="001B0AE0"/>
    <w:rsid w:val="001D4DC7"/>
    <w:rsid w:val="0021558F"/>
    <w:rsid w:val="00264B0D"/>
    <w:rsid w:val="002D0091"/>
    <w:rsid w:val="003E15BC"/>
    <w:rsid w:val="00475E8B"/>
    <w:rsid w:val="004C0660"/>
    <w:rsid w:val="00570906"/>
    <w:rsid w:val="007038AD"/>
    <w:rsid w:val="00874FEB"/>
    <w:rsid w:val="00931597"/>
    <w:rsid w:val="009F7750"/>
    <w:rsid w:val="00A06787"/>
    <w:rsid w:val="00A52A19"/>
    <w:rsid w:val="00AC7632"/>
    <w:rsid w:val="00AD4AE2"/>
    <w:rsid w:val="00B33027"/>
    <w:rsid w:val="00B7034B"/>
    <w:rsid w:val="00E81AA5"/>
    <w:rsid w:val="00F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84FA"/>
  <w15:chartTrackingRefBased/>
  <w15:docId w15:val="{BD3FCDA7-EC71-4ACD-8598-9600BD33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5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Icce</dc:creator>
  <cp:keywords/>
  <dc:description/>
  <cp:lastModifiedBy>Татьяна Бондаренко</cp:lastModifiedBy>
  <cp:revision>19</cp:revision>
  <dcterms:created xsi:type="dcterms:W3CDTF">2020-11-09T03:43:00Z</dcterms:created>
  <dcterms:modified xsi:type="dcterms:W3CDTF">2021-11-10T17:47:00Z</dcterms:modified>
</cp:coreProperties>
</file>